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D9" w:rsidRPr="00227BD7" w:rsidRDefault="00227BD7">
      <w:pPr>
        <w:spacing w:after="0" w:line="408" w:lineRule="auto"/>
        <w:ind w:left="120"/>
        <w:jc w:val="center"/>
        <w:rPr>
          <w:lang w:val="ru-RU"/>
        </w:rPr>
      </w:pPr>
      <w:bookmarkStart w:id="0" w:name="block-23522852"/>
      <w:r w:rsidRPr="00227B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58D9" w:rsidRPr="00227BD7" w:rsidRDefault="00227BD7">
      <w:pPr>
        <w:spacing w:after="0" w:line="408" w:lineRule="auto"/>
        <w:ind w:left="120"/>
        <w:jc w:val="center"/>
        <w:rPr>
          <w:lang w:val="ru-RU"/>
        </w:rPr>
      </w:pPr>
      <w:r w:rsidRPr="00227B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227BD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227BD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058D9" w:rsidRPr="00227BD7" w:rsidRDefault="00227BD7">
      <w:pPr>
        <w:spacing w:after="0" w:line="408" w:lineRule="auto"/>
        <w:ind w:left="120"/>
        <w:jc w:val="center"/>
        <w:rPr>
          <w:lang w:val="ru-RU"/>
        </w:rPr>
      </w:pPr>
      <w:r w:rsidRPr="00227BD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227BD7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227B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7BD7">
        <w:rPr>
          <w:rFonts w:ascii="Times New Roman" w:hAnsi="Times New Roman"/>
          <w:color w:val="000000"/>
          <w:sz w:val="28"/>
          <w:lang w:val="ru-RU"/>
        </w:rPr>
        <w:t>​</w:t>
      </w:r>
    </w:p>
    <w:p w:rsidR="002058D9" w:rsidRDefault="00227BD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2058D9" w:rsidRPr="00227BD7" w:rsidRDefault="002058D9">
      <w:pPr>
        <w:spacing w:after="0"/>
        <w:ind w:left="120"/>
        <w:rPr>
          <w:lang w:val="ru-RU"/>
        </w:rPr>
      </w:pPr>
    </w:p>
    <w:p w:rsidR="002058D9" w:rsidRDefault="002058D9">
      <w:pPr>
        <w:spacing w:after="0"/>
        <w:ind w:left="120"/>
      </w:pPr>
    </w:p>
    <w:p w:rsidR="002058D9" w:rsidRDefault="002058D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031B7" w:rsidRPr="00E2220E" w:rsidTr="00C031B7">
        <w:tc>
          <w:tcPr>
            <w:tcW w:w="3114" w:type="dxa"/>
          </w:tcPr>
          <w:p w:rsidR="00C031B7" w:rsidRPr="0040209D" w:rsidRDefault="00227BD7" w:rsidP="00C031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031B7" w:rsidRPr="008944ED" w:rsidRDefault="00227BD7" w:rsidP="00C03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C031B7" w:rsidRDefault="00227BD7" w:rsidP="00C03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7BD7" w:rsidRDefault="00227BD7" w:rsidP="00C03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031B7" w:rsidRDefault="00227BD7" w:rsidP="00C03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27BD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31B7" w:rsidRPr="0040209D" w:rsidRDefault="00C031B7" w:rsidP="00C03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31B7" w:rsidRPr="0040209D" w:rsidRDefault="00227BD7" w:rsidP="00C03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031B7" w:rsidRPr="008944ED" w:rsidRDefault="00227BD7" w:rsidP="00C03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C031B7" w:rsidRDefault="00227BD7" w:rsidP="00C03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31B7" w:rsidRPr="008944ED" w:rsidRDefault="00227BD7" w:rsidP="00C031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Морозова Н.А.</w:t>
            </w:r>
          </w:p>
          <w:p w:rsidR="00C031B7" w:rsidRDefault="00227BD7" w:rsidP="00C03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31B7" w:rsidRPr="0040209D" w:rsidRDefault="00C031B7" w:rsidP="00C03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031B7" w:rsidRDefault="00227BD7" w:rsidP="00C03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031B7" w:rsidRPr="008944ED" w:rsidRDefault="00227BD7" w:rsidP="00C03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27BD7" w:rsidRDefault="00227BD7" w:rsidP="00C03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031B7" w:rsidRDefault="00227BD7" w:rsidP="00C03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031B7" w:rsidRPr="008944ED" w:rsidRDefault="00227BD7" w:rsidP="00C031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О.А.</w:t>
            </w:r>
          </w:p>
          <w:p w:rsidR="00227BD7" w:rsidRDefault="00227BD7" w:rsidP="00C03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031B7" w:rsidRDefault="00227BD7" w:rsidP="00C03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031B7" w:rsidRPr="0040209D" w:rsidRDefault="00C031B7" w:rsidP="00C03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58D9" w:rsidRDefault="002058D9">
      <w:pPr>
        <w:spacing w:after="0"/>
        <w:ind w:left="120"/>
      </w:pPr>
    </w:p>
    <w:p w:rsidR="002058D9" w:rsidRPr="00227BD7" w:rsidRDefault="002058D9">
      <w:pPr>
        <w:spacing w:after="0"/>
        <w:ind w:left="120"/>
        <w:rPr>
          <w:lang w:val="ru-RU"/>
        </w:rPr>
      </w:pPr>
    </w:p>
    <w:p w:rsidR="002058D9" w:rsidRPr="00227BD7" w:rsidRDefault="00227BD7">
      <w:pPr>
        <w:spacing w:after="0" w:line="408" w:lineRule="auto"/>
        <w:ind w:left="120"/>
        <w:jc w:val="center"/>
        <w:rPr>
          <w:lang w:val="ru-RU"/>
        </w:rPr>
      </w:pPr>
      <w:r w:rsidRPr="00227BD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58D9" w:rsidRPr="00227BD7" w:rsidRDefault="00227BD7">
      <w:pPr>
        <w:spacing w:after="0" w:line="408" w:lineRule="auto"/>
        <w:ind w:left="120"/>
        <w:jc w:val="center"/>
        <w:rPr>
          <w:lang w:val="ru-RU"/>
        </w:rPr>
      </w:pPr>
      <w:r w:rsidRPr="00227B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27BD7">
        <w:rPr>
          <w:rFonts w:ascii="Times New Roman" w:hAnsi="Times New Roman"/>
          <w:color w:val="000000"/>
          <w:sz w:val="28"/>
          <w:lang w:val="ru-RU"/>
        </w:rPr>
        <w:t xml:space="preserve"> 3125930)</w:t>
      </w: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27BD7">
      <w:pPr>
        <w:spacing w:after="0" w:line="408" w:lineRule="auto"/>
        <w:ind w:left="120"/>
        <w:jc w:val="center"/>
        <w:rPr>
          <w:lang w:val="ru-RU"/>
        </w:rPr>
      </w:pPr>
      <w:r w:rsidRPr="00227BD7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2058D9" w:rsidRPr="00227BD7" w:rsidRDefault="00BD56B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2,4</w:t>
      </w:r>
      <w:r w:rsidR="00227BD7" w:rsidRPr="00227BD7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="00227BD7" w:rsidRPr="00227BD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058D9">
      <w:pPr>
        <w:spacing w:after="0"/>
        <w:ind w:left="120"/>
        <w:jc w:val="center"/>
        <w:rPr>
          <w:lang w:val="ru-RU"/>
        </w:rPr>
      </w:pPr>
    </w:p>
    <w:p w:rsidR="002058D9" w:rsidRPr="00227BD7" w:rsidRDefault="00227BD7">
      <w:pPr>
        <w:spacing w:after="0"/>
        <w:ind w:left="120"/>
        <w:jc w:val="center"/>
        <w:rPr>
          <w:lang w:val="ru-RU"/>
        </w:rPr>
      </w:pPr>
      <w:r w:rsidRPr="00227BD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30574bb6-69b4-4b7b-a313-5bac59a2fd6c"/>
      <w:r w:rsidRPr="00227BD7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3"/>
      <w:r w:rsidRPr="00227B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27BD7">
        <w:rPr>
          <w:rFonts w:ascii="Times New Roman" w:hAnsi="Times New Roman"/>
          <w:color w:val="000000"/>
          <w:sz w:val="28"/>
          <w:lang w:val="ru-RU"/>
        </w:rPr>
        <w:t>​</w:t>
      </w:r>
    </w:p>
    <w:p w:rsidR="002058D9" w:rsidRPr="00227BD7" w:rsidRDefault="002058D9">
      <w:pPr>
        <w:spacing w:after="0"/>
        <w:ind w:left="120"/>
        <w:rPr>
          <w:lang w:val="ru-RU"/>
        </w:rPr>
      </w:pPr>
    </w:p>
    <w:p w:rsidR="002058D9" w:rsidRPr="00227BD7" w:rsidRDefault="002058D9">
      <w:pPr>
        <w:rPr>
          <w:lang w:val="ru-RU"/>
        </w:rPr>
        <w:sectPr w:rsidR="002058D9" w:rsidRPr="00227BD7">
          <w:pgSz w:w="11906" w:h="16383"/>
          <w:pgMar w:top="1134" w:right="850" w:bottom="1134" w:left="1701" w:header="720" w:footer="720" w:gutter="0"/>
          <w:cols w:space="720"/>
        </w:sectPr>
      </w:pPr>
    </w:p>
    <w:p w:rsidR="002058D9" w:rsidRPr="00C031B7" w:rsidRDefault="00227BD7" w:rsidP="00C031B7">
      <w:pPr>
        <w:spacing w:after="0" w:line="240" w:lineRule="auto"/>
        <w:ind w:left="120"/>
        <w:rPr>
          <w:sz w:val="20"/>
          <w:lang w:val="ru-RU"/>
        </w:rPr>
      </w:pPr>
      <w:bookmarkStart w:id="4" w:name="block-23522853"/>
      <w:bookmarkEnd w:id="0"/>
      <w:r w:rsidRPr="00C031B7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058D9" w:rsidRPr="00C031B7" w:rsidRDefault="002058D9" w:rsidP="00C031B7">
      <w:pPr>
        <w:spacing w:after="0" w:line="240" w:lineRule="auto"/>
        <w:ind w:left="120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освоения программы по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058D9" w:rsidRPr="00C031B7" w:rsidRDefault="002058D9" w:rsidP="00C031B7">
      <w:pPr>
        <w:spacing w:after="0" w:line="240" w:lineRule="auto"/>
        <w:ind w:left="120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left="120"/>
        <w:rPr>
          <w:sz w:val="20"/>
          <w:lang w:val="ru-RU"/>
        </w:rPr>
      </w:pPr>
      <w:r w:rsidRPr="00C031B7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ЧТЕНИЕ»</w:t>
      </w:r>
    </w:p>
    <w:p w:rsidR="002058D9" w:rsidRPr="00C031B7" w:rsidRDefault="002058D9" w:rsidP="00C031B7">
      <w:pPr>
        <w:spacing w:after="0" w:line="240" w:lineRule="auto"/>
        <w:ind w:left="120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031B7">
        <w:rPr>
          <w:rFonts w:ascii="Times New Roman" w:hAnsi="Times New Roman"/>
          <w:color w:val="333333"/>
          <w:sz w:val="24"/>
          <w:lang w:val="ru-RU"/>
        </w:rPr>
        <w:t xml:space="preserve">рабочей </w:t>
      </w:r>
      <w:r w:rsidRPr="00C031B7">
        <w:rPr>
          <w:rFonts w:ascii="Times New Roman" w:hAnsi="Times New Roman"/>
          <w:color w:val="000000"/>
          <w:sz w:val="24"/>
          <w:lang w:val="ru-RU"/>
        </w:rPr>
        <w:t>программе воспитания.</w:t>
      </w:r>
      <w:proofErr w:type="gramEnd"/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058D9" w:rsidRPr="00C031B7" w:rsidRDefault="00227BD7" w:rsidP="00C031B7">
      <w:pPr>
        <w:spacing w:after="0" w:line="240" w:lineRule="auto"/>
        <w:ind w:left="120"/>
        <w:rPr>
          <w:sz w:val="20"/>
          <w:lang w:val="ru-RU"/>
        </w:rPr>
      </w:pPr>
      <w:r w:rsidRPr="00C031B7">
        <w:rPr>
          <w:rFonts w:ascii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ЧТЕНИЕ»</w:t>
      </w:r>
    </w:p>
    <w:p w:rsidR="002058D9" w:rsidRPr="00C031B7" w:rsidRDefault="002058D9" w:rsidP="00C031B7">
      <w:pPr>
        <w:spacing w:after="0" w:line="240" w:lineRule="auto"/>
        <w:ind w:left="120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2058D9" w:rsidRPr="00C031B7" w:rsidRDefault="00227BD7" w:rsidP="00C031B7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058D9" w:rsidRPr="00C031B7" w:rsidRDefault="00227BD7" w:rsidP="00C031B7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2058D9" w:rsidRPr="00C031B7" w:rsidRDefault="00227BD7" w:rsidP="00C031B7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058D9" w:rsidRPr="00C031B7" w:rsidRDefault="00227BD7" w:rsidP="00C031B7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lastRenderedPageBreak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058D9" w:rsidRPr="00C031B7" w:rsidRDefault="00227BD7" w:rsidP="00C031B7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058D9" w:rsidRPr="00C031B7" w:rsidRDefault="00227BD7" w:rsidP="00C031B7">
      <w:pPr>
        <w:numPr>
          <w:ilvl w:val="0"/>
          <w:numId w:val="1"/>
        </w:numPr>
        <w:spacing w:after="0" w:line="240" w:lineRule="auto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058D9" w:rsidRPr="00C031B7" w:rsidRDefault="00227BD7" w:rsidP="00C031B7">
      <w:pPr>
        <w:numPr>
          <w:ilvl w:val="0"/>
          <w:numId w:val="1"/>
        </w:numPr>
        <w:spacing w:after="0" w:line="240" w:lineRule="auto"/>
        <w:rPr>
          <w:sz w:val="20"/>
        </w:rPr>
      </w:pPr>
      <w:proofErr w:type="spellStart"/>
      <w:proofErr w:type="gramStart"/>
      <w:r w:rsidRPr="00C031B7">
        <w:rPr>
          <w:rFonts w:ascii="Times New Roman" w:hAnsi="Times New Roman"/>
          <w:color w:val="000000"/>
          <w:sz w:val="24"/>
        </w:rPr>
        <w:t>для</w:t>
      </w:r>
      <w:proofErr w:type="spellEnd"/>
      <w:proofErr w:type="gram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решения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учебных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задач</w:t>
      </w:r>
      <w:proofErr w:type="spellEnd"/>
      <w:r w:rsidRPr="00C031B7">
        <w:rPr>
          <w:rFonts w:ascii="Times New Roman" w:hAnsi="Times New Roman"/>
          <w:color w:val="000000"/>
          <w:sz w:val="24"/>
        </w:rPr>
        <w:t>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представленность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031B7">
        <w:rPr>
          <w:rFonts w:ascii="Times New Roman" w:hAnsi="Times New Roman"/>
          <w:color w:val="FF0000"/>
          <w:sz w:val="24"/>
          <w:lang w:val="ru-RU"/>
        </w:rPr>
        <w:t>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представленность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27BD7" w:rsidRPr="00C031B7" w:rsidRDefault="00227BD7" w:rsidP="00C031B7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</w:p>
    <w:p w:rsidR="002058D9" w:rsidRPr="00C031B7" w:rsidRDefault="00227BD7" w:rsidP="00C031B7">
      <w:pPr>
        <w:spacing w:after="0" w:line="240" w:lineRule="auto"/>
        <w:ind w:left="120"/>
        <w:rPr>
          <w:sz w:val="20"/>
          <w:lang w:val="ru-RU"/>
        </w:rPr>
      </w:pPr>
      <w:r w:rsidRPr="00C031B7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«ЛИТЕРАТУРНОЕ ЧТЕНИЕ» В УЧЕБНОМ ПЛАНЕ</w:t>
      </w:r>
    </w:p>
    <w:p w:rsidR="002058D9" w:rsidRPr="00C031B7" w:rsidRDefault="002058D9" w:rsidP="00C031B7">
      <w:pPr>
        <w:spacing w:after="0" w:line="240" w:lineRule="auto"/>
        <w:ind w:left="120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На литературное чтение в</w:t>
      </w:r>
      <w:r w:rsidR="00BD56B4">
        <w:rPr>
          <w:rFonts w:ascii="Times New Roman" w:hAnsi="Times New Roman"/>
          <w:color w:val="000000"/>
          <w:sz w:val="24"/>
          <w:lang w:val="ru-RU"/>
        </w:rPr>
        <w:t xml:space="preserve">о 2, 4 классах - 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 133 часа.</w:t>
      </w:r>
    </w:p>
    <w:p w:rsidR="002058D9" w:rsidRPr="00C031B7" w:rsidRDefault="002058D9" w:rsidP="00C031B7">
      <w:pPr>
        <w:spacing w:line="240" w:lineRule="auto"/>
        <w:rPr>
          <w:sz w:val="20"/>
          <w:lang w:val="ru-RU"/>
        </w:rPr>
        <w:sectPr w:rsidR="002058D9" w:rsidRPr="00C031B7" w:rsidSect="00C031B7">
          <w:pgSz w:w="11906" w:h="16383"/>
          <w:pgMar w:top="1134" w:right="850" w:bottom="1134" w:left="851" w:header="720" w:footer="720" w:gutter="0"/>
          <w:cols w:space="720"/>
        </w:sectPr>
      </w:pPr>
    </w:p>
    <w:p w:rsidR="002058D9" w:rsidRPr="00C031B7" w:rsidRDefault="00227BD7" w:rsidP="00C031B7">
      <w:pPr>
        <w:spacing w:after="0" w:line="240" w:lineRule="auto"/>
        <w:ind w:left="120"/>
        <w:jc w:val="both"/>
        <w:rPr>
          <w:rFonts w:ascii="Times New Roman" w:hAnsi="Times New Roman" w:cs="Times New Roman"/>
          <w:sz w:val="20"/>
          <w:lang w:val="ru-RU"/>
        </w:rPr>
      </w:pPr>
      <w:bookmarkStart w:id="5" w:name="block-23522851"/>
      <w:bookmarkEnd w:id="4"/>
      <w:r w:rsidRPr="00C031B7">
        <w:rPr>
          <w:rFonts w:ascii="Times New Roman" w:hAnsi="Times New Roman" w:cs="Times New Roman"/>
          <w:b/>
          <w:color w:val="000000"/>
          <w:sz w:val="24"/>
          <w:lang w:val="ru-RU"/>
        </w:rPr>
        <w:lastRenderedPageBreak/>
        <w:t>СОДЕРЖАНИЕ УЧЕБНОГО ПРЕДМЕТА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b/>
          <w:color w:val="333333"/>
          <w:sz w:val="24"/>
          <w:lang w:val="ru-RU"/>
        </w:rPr>
        <w:t>4 КЛАСС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 w:rsidRPr="00C031B7">
        <w:rPr>
          <w:rFonts w:ascii="Times New Roman" w:hAnsi="Times New Roman"/>
          <w:color w:val="000000"/>
          <w:sz w:val="24"/>
        </w:rPr>
        <w:t>I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Пескова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‌</w:t>
      </w:r>
      <w:bookmarkStart w:id="6" w:name="e723ba6f-ad13-4eb9-88fb-092822236b1d"/>
      <w:r w:rsidRPr="00C031B7">
        <w:rPr>
          <w:rFonts w:ascii="Times New Roman" w:hAnsi="Times New Roman"/>
          <w:color w:val="000000"/>
          <w:sz w:val="24"/>
          <w:lang w:val="ru-RU"/>
        </w:rPr>
        <w:t>и др.</w:t>
      </w:r>
      <w:bookmarkEnd w:id="6"/>
      <w:r w:rsidRPr="00C031B7">
        <w:rPr>
          <w:rFonts w:ascii="Times New Roman" w:hAnsi="Times New Roman"/>
          <w:color w:val="000000"/>
          <w:sz w:val="24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Круг чтения</w:t>
      </w:r>
      <w:r w:rsidRPr="00C031B7">
        <w:rPr>
          <w:rFonts w:ascii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Произведения для чтения: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7" w:name="127f14ef-247e-4055-acfd-bc40c4be0ca9"/>
      <w:r w:rsidRPr="00C031B7">
        <w:rPr>
          <w:rFonts w:ascii="Times New Roman" w:hAnsi="Times New Roman"/>
          <w:color w:val="000000"/>
          <w:sz w:val="24"/>
          <w:lang w:val="ru-RU"/>
        </w:rPr>
        <w:t>(1-2 рассказа военно-исторической тематики) и другие (по выбору).</w:t>
      </w:r>
      <w:bookmarkEnd w:id="7"/>
      <w:r w:rsidRPr="00C031B7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словесный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Круг чтения</w:t>
      </w:r>
      <w:r w:rsidRPr="00C031B7">
        <w:rPr>
          <w:rFonts w:ascii="Times New Roman" w:hAnsi="Times New Roman"/>
          <w:color w:val="000000"/>
          <w:sz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Произведения для чтения: произведения малых жанров фольклора, народные сказки ‌</w:t>
      </w:r>
      <w:bookmarkStart w:id="8" w:name="13ed692d-f68b-4ab7-9394-065d0e010e2b"/>
      <w:r w:rsidRPr="00C031B7">
        <w:rPr>
          <w:rFonts w:ascii="Times New Roman" w:hAnsi="Times New Roman"/>
          <w:color w:val="000000"/>
          <w:sz w:val="24"/>
          <w:lang w:val="ru-RU"/>
        </w:rPr>
        <w:t>(2-3 сказки по выбору)</w:t>
      </w:r>
      <w:bookmarkEnd w:id="8"/>
      <w:r w:rsidRPr="00C031B7">
        <w:rPr>
          <w:rFonts w:ascii="Times New Roman" w:hAnsi="Times New Roman"/>
          <w:color w:val="000000"/>
          <w:sz w:val="24"/>
          <w:lang w:val="ru-RU"/>
        </w:rPr>
        <w:t>‌, сказки народов России ‌</w:t>
      </w:r>
      <w:bookmarkStart w:id="9" w:name="88e382a1-4742-44f3-be40-3355538b7bf0"/>
      <w:r w:rsidRPr="00C031B7">
        <w:rPr>
          <w:rFonts w:ascii="Times New Roman" w:hAnsi="Times New Roman"/>
          <w:color w:val="000000"/>
          <w:sz w:val="24"/>
          <w:lang w:val="ru-RU"/>
        </w:rPr>
        <w:t>(2-3 сказки по выбору)</w:t>
      </w:r>
      <w:bookmarkEnd w:id="9"/>
      <w:r w:rsidRPr="00C031B7">
        <w:rPr>
          <w:rFonts w:ascii="Times New Roman" w:hAnsi="Times New Roman"/>
          <w:color w:val="000000"/>
          <w:sz w:val="24"/>
          <w:lang w:val="ru-RU"/>
        </w:rPr>
        <w:t>‌, былины из цикла об Илье Муромце, Алёше Поповиче, Добрыне Никитиче ‌</w:t>
      </w:r>
      <w:bookmarkStart w:id="10" w:name="65d9a5fc-cfbc-4c38-8800-4fae49f12f66"/>
      <w:r w:rsidRPr="00C031B7">
        <w:rPr>
          <w:rFonts w:ascii="Times New Roman" w:hAnsi="Times New Roman"/>
          <w:color w:val="000000"/>
          <w:sz w:val="24"/>
          <w:lang w:val="ru-RU"/>
        </w:rPr>
        <w:t>(1-2 по выбору)</w:t>
      </w:r>
      <w:bookmarkEnd w:id="10"/>
      <w:r w:rsidRPr="00C031B7">
        <w:rPr>
          <w:rFonts w:ascii="Times New Roman" w:hAnsi="Times New Roman"/>
          <w:color w:val="000000"/>
          <w:sz w:val="24"/>
          <w:lang w:val="ru-RU"/>
        </w:rPr>
        <w:t>‌.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C031B7">
        <w:rPr>
          <w:rFonts w:ascii="Times New Roman" w:hAnsi="Times New Roman"/>
          <w:color w:val="000000"/>
          <w:sz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1" w:name="d4959437-1f52-4e04-ad5c-5e5962b220a9"/>
      <w:r w:rsidRPr="00C031B7">
        <w:rPr>
          <w:rFonts w:ascii="Times New Roman" w:hAnsi="Times New Roman"/>
          <w:color w:val="000000"/>
          <w:sz w:val="24"/>
          <w:lang w:val="ru-RU"/>
        </w:rPr>
        <w:t>и другие</w:t>
      </w:r>
      <w:bookmarkEnd w:id="11"/>
      <w:r w:rsidRPr="00C031B7">
        <w:rPr>
          <w:rFonts w:ascii="Times New Roman" w:hAnsi="Times New Roman"/>
          <w:color w:val="000000"/>
          <w:sz w:val="24"/>
          <w:lang w:val="ru-RU"/>
        </w:rPr>
        <w:t>‌.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Хемницера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‌</w:t>
      </w:r>
      <w:bookmarkStart w:id="12" w:name="f6b74d8a-3a68-456b-9560-c1d56f3a7703"/>
      <w:r w:rsidRPr="00C031B7">
        <w:rPr>
          <w:rFonts w:ascii="Times New Roman" w:hAnsi="Times New Roman"/>
          <w:color w:val="000000"/>
          <w:sz w:val="24"/>
          <w:lang w:val="ru-RU"/>
        </w:rPr>
        <w:t>(не менее трёх)</w:t>
      </w:r>
      <w:bookmarkEnd w:id="12"/>
      <w:r w:rsidRPr="00C031B7">
        <w:rPr>
          <w:rFonts w:ascii="Times New Roman" w:hAnsi="Times New Roman"/>
          <w:color w:val="000000"/>
          <w:sz w:val="24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Хемницер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«Стрекоза», Л.Н. Толстой «Стрекоза и муравьи» ‌</w:t>
      </w:r>
      <w:bookmarkStart w:id="13" w:name="fb9c6b46-90e6-44d3-98e5-d86df8a78f70"/>
      <w:r w:rsidRPr="00C031B7">
        <w:rPr>
          <w:rFonts w:ascii="Times New Roman" w:hAnsi="Times New Roman"/>
          <w:color w:val="000000"/>
          <w:sz w:val="24"/>
          <w:lang w:val="ru-RU"/>
        </w:rPr>
        <w:t>и другие</w:t>
      </w:r>
      <w:bookmarkEnd w:id="13"/>
      <w:r w:rsidRPr="00C031B7">
        <w:rPr>
          <w:rFonts w:ascii="Times New Roman" w:hAnsi="Times New Roman"/>
          <w:color w:val="000000"/>
          <w:sz w:val="24"/>
          <w:lang w:val="ru-RU"/>
        </w:rPr>
        <w:t xml:space="preserve">‌.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Круг чтения: лирические произведения М. Ю. Лермонтова ‌</w:t>
      </w:r>
      <w:bookmarkStart w:id="14" w:name="8753b9aa-1497-4d8a-9925-78a7378ffdc6"/>
      <w:r w:rsidRPr="00C031B7">
        <w:rPr>
          <w:rFonts w:ascii="Times New Roman" w:hAnsi="Times New Roman"/>
          <w:color w:val="000000"/>
          <w:sz w:val="24"/>
          <w:lang w:val="ru-RU"/>
        </w:rPr>
        <w:t>(не менее трёх)</w:t>
      </w:r>
      <w:bookmarkEnd w:id="14"/>
      <w:r w:rsidRPr="00C031B7">
        <w:rPr>
          <w:rFonts w:ascii="Times New Roman" w:hAnsi="Times New Roman"/>
          <w:color w:val="000000"/>
          <w:sz w:val="24"/>
          <w:lang w:val="ru-RU"/>
        </w:rPr>
        <w:t xml:space="preserve">‌. Средства художественной выразительности (сравнение, эпитет, олицетворение); </w:t>
      </w:r>
      <w:r w:rsidRPr="00C031B7">
        <w:rPr>
          <w:rFonts w:ascii="Times New Roman" w:hAnsi="Times New Roman"/>
          <w:color w:val="000000"/>
          <w:sz w:val="24"/>
          <w:lang w:val="ru-RU"/>
        </w:rPr>
        <w:lastRenderedPageBreak/>
        <w:t>рифма, ритм.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15" w:name="a3acb784-465c-47f9-a1a9-55fd03aefdd7"/>
      <w:r w:rsidRPr="00C031B7">
        <w:rPr>
          <w:rFonts w:ascii="Times New Roman" w:hAnsi="Times New Roman"/>
          <w:color w:val="000000"/>
          <w:sz w:val="24"/>
          <w:lang w:val="ru-RU"/>
        </w:rPr>
        <w:t>и другие</w:t>
      </w:r>
      <w:bookmarkEnd w:id="15"/>
      <w:r w:rsidRPr="00C031B7">
        <w:rPr>
          <w:rFonts w:ascii="Times New Roman" w:hAnsi="Times New Roman"/>
          <w:color w:val="000000"/>
          <w:sz w:val="24"/>
          <w:lang w:val="ru-RU"/>
        </w:rPr>
        <w:t>‌.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Литературная сказка.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 Тематика авторских стихотворных сказок ‌</w:t>
      </w:r>
      <w:bookmarkStart w:id="16" w:name="c485f24c-ccf6-4a4b-a332-12b0e9bda1ee"/>
      <w:r w:rsidRPr="00C031B7">
        <w:rPr>
          <w:rFonts w:ascii="Times New Roman" w:hAnsi="Times New Roman"/>
          <w:color w:val="000000"/>
          <w:sz w:val="24"/>
          <w:lang w:val="ru-RU"/>
        </w:rPr>
        <w:t>(две-три по выбору)</w:t>
      </w:r>
      <w:bookmarkEnd w:id="16"/>
      <w:r w:rsidRPr="00C031B7">
        <w:rPr>
          <w:rFonts w:ascii="Times New Roman" w:hAnsi="Times New Roman"/>
          <w:color w:val="000000"/>
          <w:sz w:val="24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7" w:name="b696e61f-1fed-496e-b40a-891403c8acb0"/>
      <w:r w:rsidRPr="00C031B7">
        <w:rPr>
          <w:rFonts w:ascii="Times New Roman" w:hAnsi="Times New Roman"/>
          <w:color w:val="000000"/>
          <w:sz w:val="24"/>
          <w:lang w:val="ru-RU"/>
        </w:rPr>
        <w:t>и др.</w:t>
      </w:r>
      <w:bookmarkEnd w:id="17"/>
      <w:r w:rsidRPr="00C031B7">
        <w:rPr>
          <w:rFonts w:ascii="Times New Roman" w:hAnsi="Times New Roman"/>
          <w:color w:val="000000"/>
          <w:sz w:val="24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8" w:name="bf3989dc-2faf-4749-85de-63cc4f5b6c7f"/>
      <w:r w:rsidRPr="00C031B7">
        <w:rPr>
          <w:rFonts w:ascii="Times New Roman" w:hAnsi="Times New Roman"/>
          <w:color w:val="000000"/>
          <w:sz w:val="24"/>
          <w:lang w:val="ru-RU"/>
        </w:rPr>
        <w:t>и другие</w:t>
      </w:r>
      <w:bookmarkEnd w:id="18"/>
      <w:r w:rsidRPr="00C031B7">
        <w:rPr>
          <w:rFonts w:ascii="Times New Roman" w:hAnsi="Times New Roman"/>
          <w:color w:val="000000"/>
          <w:sz w:val="24"/>
          <w:lang w:val="ru-RU"/>
        </w:rPr>
        <w:t xml:space="preserve">‌.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 w:rsidRPr="00C031B7">
        <w:rPr>
          <w:rFonts w:ascii="Times New Roman" w:hAnsi="Times New Roman"/>
          <w:i/>
          <w:color w:val="000000"/>
          <w:sz w:val="24"/>
        </w:rPr>
        <w:t>I</w:t>
      </w:r>
      <w:r w:rsidRPr="00C031B7">
        <w:rPr>
          <w:rFonts w:ascii="Times New Roman" w:hAnsi="Times New Roman"/>
          <w:i/>
          <w:color w:val="000000"/>
          <w:sz w:val="24"/>
          <w:lang w:val="ru-RU"/>
        </w:rPr>
        <w:t xml:space="preserve">Х– </w:t>
      </w:r>
      <w:proofErr w:type="gramStart"/>
      <w:r w:rsidRPr="00C031B7">
        <w:rPr>
          <w:rFonts w:ascii="Times New Roman" w:hAnsi="Times New Roman"/>
          <w:i/>
          <w:color w:val="000000"/>
          <w:sz w:val="24"/>
          <w:lang w:val="ru-RU"/>
        </w:rPr>
        <w:t>ХХ</w:t>
      </w:r>
      <w:proofErr w:type="gramEnd"/>
      <w:r w:rsidRPr="00C031B7">
        <w:rPr>
          <w:rFonts w:ascii="Times New Roman" w:hAnsi="Times New Roman"/>
          <w:i/>
          <w:color w:val="000000"/>
          <w:sz w:val="24"/>
          <w:lang w:val="ru-RU"/>
        </w:rPr>
        <w:t xml:space="preserve"> веков</w:t>
      </w:r>
      <w:r w:rsidRPr="00C031B7">
        <w:rPr>
          <w:rFonts w:ascii="Times New Roman" w:hAnsi="Times New Roman"/>
          <w:color w:val="000000"/>
          <w:sz w:val="24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9" w:name="05556173-ef49-42c0-b650-76e818c52f73"/>
      <w:r w:rsidRPr="00C031B7">
        <w:rPr>
          <w:rFonts w:ascii="Times New Roman" w:hAnsi="Times New Roman"/>
          <w:color w:val="000000"/>
          <w:sz w:val="24"/>
          <w:lang w:val="ru-RU"/>
        </w:rPr>
        <w:t>(не менее пяти авторов по выбору)</w:t>
      </w:r>
      <w:bookmarkEnd w:id="19"/>
      <w:r w:rsidRPr="00C031B7">
        <w:rPr>
          <w:rFonts w:ascii="Times New Roman" w:hAnsi="Times New Roman"/>
          <w:color w:val="000000"/>
          <w:sz w:val="24"/>
          <w:lang w:val="ru-RU"/>
        </w:rPr>
        <w:t>‌: В. А. Жуковский, И.С. Никитин, Е. А. Баратынский, Ф. И. Тютчев, А. А. Фет, ‌</w:t>
      </w:r>
      <w:bookmarkStart w:id="20" w:name="10df2cc6-7eaf-452a-be27-c403590473e7"/>
      <w:r w:rsidRPr="00C031B7">
        <w:rPr>
          <w:rFonts w:ascii="Times New Roman" w:hAnsi="Times New Roman"/>
          <w:color w:val="000000"/>
          <w:sz w:val="24"/>
          <w:lang w:val="ru-RU"/>
        </w:rPr>
        <w:t>Н. А. Некрасов, И. А. Бунин, А. А. Блок, К. Д. Бальмонт и др.</w:t>
      </w:r>
      <w:bookmarkEnd w:id="20"/>
      <w:r w:rsidRPr="00C031B7">
        <w:rPr>
          <w:rFonts w:ascii="Times New Roman" w:hAnsi="Times New Roman"/>
          <w:color w:val="000000"/>
          <w:sz w:val="24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Репродукция картины как иллюстрация к лирическому произведению.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C031B7">
        <w:rPr>
          <w:rFonts w:ascii="Times New Roman" w:hAnsi="Times New Roman"/>
          <w:color w:val="333333"/>
          <w:sz w:val="24"/>
          <w:lang w:val="ru-RU"/>
        </w:rPr>
        <w:t>​‌</w:t>
      </w:r>
      <w:bookmarkStart w:id="21" w:name="81524b2d-8972-479d-bbde-dc24af398f71"/>
      <w:r w:rsidRPr="00C031B7">
        <w:rPr>
          <w:rFonts w:ascii="Times New Roman" w:hAnsi="Times New Roman"/>
          <w:color w:val="333333"/>
          <w:sz w:val="24"/>
          <w:lang w:val="ru-RU"/>
        </w:rPr>
        <w:t>и другие (по выбору).</w:t>
      </w:r>
      <w:bookmarkEnd w:id="21"/>
      <w:r w:rsidRPr="00C031B7">
        <w:rPr>
          <w:rFonts w:ascii="Times New Roman" w:hAnsi="Times New Roman"/>
          <w:color w:val="333333"/>
          <w:sz w:val="24"/>
          <w:lang w:val="ru-RU"/>
        </w:rPr>
        <w:t>‌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C031B7">
        <w:rPr>
          <w:rFonts w:ascii="Times New Roman" w:hAnsi="Times New Roman"/>
          <w:color w:val="000000"/>
          <w:sz w:val="24"/>
          <w:lang w:val="ru-RU"/>
        </w:rPr>
        <w:t>. Круг чтения ‌</w:t>
      </w:r>
      <w:bookmarkStart w:id="22" w:name="8bd46c4b-5995-4a73-9b20-d9c86c3c5312"/>
      <w:r w:rsidRPr="00C031B7">
        <w:rPr>
          <w:rFonts w:ascii="Times New Roman" w:hAnsi="Times New Roman"/>
          <w:color w:val="000000"/>
          <w:sz w:val="24"/>
          <w:lang w:val="ru-RU"/>
        </w:rPr>
        <w:t>(не менее трёх произведений)</w:t>
      </w:r>
      <w:bookmarkEnd w:id="22"/>
      <w:r w:rsidRPr="00C031B7">
        <w:rPr>
          <w:rFonts w:ascii="Times New Roman" w:hAnsi="Times New Roman"/>
          <w:color w:val="000000"/>
          <w:sz w:val="24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Произведения для чтения: Л.Н. Толстой «Детство» (отдельные главы), «Русак», «Черепаха» ‌</w:t>
      </w:r>
      <w:bookmarkStart w:id="23" w:name="7dfac43d-95d1-4f1a-9ef0-dd2e363e5574"/>
      <w:r w:rsidRPr="00C031B7">
        <w:rPr>
          <w:rFonts w:ascii="Times New Roman" w:hAnsi="Times New Roman"/>
          <w:color w:val="000000"/>
          <w:sz w:val="24"/>
          <w:lang w:val="ru-RU"/>
        </w:rPr>
        <w:t>и другие (по выбору)</w:t>
      </w:r>
      <w:bookmarkEnd w:id="23"/>
      <w:r w:rsidRPr="00C031B7">
        <w:rPr>
          <w:rFonts w:ascii="Times New Roman" w:hAnsi="Times New Roman"/>
          <w:color w:val="000000"/>
          <w:sz w:val="24"/>
          <w:lang w:val="ru-RU"/>
        </w:rPr>
        <w:t>‌.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4" w:name="6b7a4d8f-0c10-4499-8b29-96f966374409"/>
      <w:r w:rsidRPr="00C031B7">
        <w:rPr>
          <w:rFonts w:ascii="Times New Roman" w:hAnsi="Times New Roman"/>
          <w:color w:val="000000"/>
          <w:sz w:val="24"/>
          <w:lang w:val="ru-RU"/>
        </w:rPr>
        <w:t>(не менее трёх авторов)</w:t>
      </w:r>
      <w:bookmarkEnd w:id="24"/>
      <w:r w:rsidRPr="00C031B7">
        <w:rPr>
          <w:rFonts w:ascii="Times New Roman" w:hAnsi="Times New Roman"/>
          <w:color w:val="000000"/>
          <w:sz w:val="24"/>
          <w:lang w:val="ru-RU"/>
        </w:rPr>
        <w:t>‌: на примере произведений В. П. Астафьева, М. М. Пришвина, С.А. Есенина, ‌</w:t>
      </w:r>
      <w:bookmarkStart w:id="25" w:name="2404cae9-2aea-4be9-9c14-d1f2464ae947"/>
      <w:r w:rsidRPr="00C031B7">
        <w:rPr>
          <w:rFonts w:ascii="Times New Roman" w:hAnsi="Times New Roman"/>
          <w:color w:val="000000"/>
          <w:sz w:val="24"/>
          <w:lang w:val="ru-RU"/>
        </w:rPr>
        <w:t>А. И. Куприна, К. Г. Паустовского, Ю. И. Коваля и др.</w:t>
      </w:r>
      <w:bookmarkEnd w:id="25"/>
      <w:r w:rsidRPr="00C031B7">
        <w:rPr>
          <w:rFonts w:ascii="Times New Roman" w:hAnsi="Times New Roman"/>
          <w:color w:val="000000"/>
          <w:sz w:val="24"/>
          <w:lang w:val="ru-RU"/>
        </w:rPr>
        <w:t>‌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Произведения для чтения: В.П. Астафьев «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Капалуха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», М.М. Пришвин «Выскочка», С.А. Есенин «Лебёдушка» </w:t>
      </w:r>
      <w:r w:rsidRPr="00C031B7">
        <w:rPr>
          <w:rFonts w:ascii="Times New Roman" w:hAnsi="Times New Roman"/>
          <w:color w:val="333333"/>
          <w:sz w:val="24"/>
          <w:lang w:val="ru-RU"/>
        </w:rPr>
        <w:t>​‌</w:t>
      </w:r>
      <w:bookmarkStart w:id="26" w:name="32f573be-918d-43d1-9ae6-41e22d8f0125"/>
      <w:r w:rsidRPr="00C031B7">
        <w:rPr>
          <w:rFonts w:ascii="Times New Roman" w:hAnsi="Times New Roman"/>
          <w:color w:val="333333"/>
          <w:sz w:val="24"/>
          <w:lang w:val="ru-RU"/>
        </w:rPr>
        <w:t>и другие (по выбору).</w:t>
      </w:r>
      <w:bookmarkEnd w:id="26"/>
      <w:r w:rsidRPr="00C031B7">
        <w:rPr>
          <w:rFonts w:ascii="Times New Roman" w:hAnsi="Times New Roman"/>
          <w:color w:val="333333"/>
          <w:sz w:val="24"/>
          <w:lang w:val="ru-RU"/>
        </w:rPr>
        <w:t>‌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Произведения о детях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со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взрослыми и сверстниками ‌</w:t>
      </w:r>
      <w:bookmarkStart w:id="27" w:name="af055e7a-930d-4d71-860c-0ef134e8808b"/>
      <w:r w:rsidRPr="00C031B7">
        <w:rPr>
          <w:rFonts w:ascii="Times New Roman" w:hAnsi="Times New Roman"/>
          <w:color w:val="000000"/>
          <w:sz w:val="24"/>
          <w:lang w:val="ru-RU"/>
        </w:rPr>
        <w:t>(на примере произведений не менее трёх авторов)</w:t>
      </w:r>
      <w:bookmarkEnd w:id="27"/>
      <w:r w:rsidRPr="00C031B7">
        <w:rPr>
          <w:rFonts w:ascii="Times New Roman" w:hAnsi="Times New Roman"/>
          <w:color w:val="000000"/>
          <w:sz w:val="24"/>
          <w:lang w:val="ru-RU"/>
        </w:rPr>
        <w:t>‌: А. П. Чехова, Н. Г. Гарина-Михайловского, М.М. Зощенко, К.Г.Паустовский, ‌</w:t>
      </w:r>
      <w:bookmarkStart w:id="28" w:name="7725f3ac-90cc-4ff9-a933-5f2500765865"/>
      <w:r w:rsidRPr="00C031B7">
        <w:rPr>
          <w:rFonts w:ascii="Times New Roman" w:hAnsi="Times New Roman"/>
          <w:color w:val="000000"/>
          <w:sz w:val="24"/>
          <w:lang w:val="ru-RU"/>
        </w:rPr>
        <w:t>Б. С. Житкова, В. В. Крапивина и др.</w:t>
      </w:r>
      <w:bookmarkEnd w:id="28"/>
      <w:r w:rsidRPr="00C031B7">
        <w:rPr>
          <w:rFonts w:ascii="Times New Roman" w:hAnsi="Times New Roman"/>
          <w:color w:val="000000"/>
          <w:sz w:val="24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Миньке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>» ‌</w:t>
      </w:r>
      <w:bookmarkStart w:id="29" w:name="b11b7b7c-b734-4b90-8e59-61db21edb4cb"/>
      <w:r w:rsidRPr="00C031B7">
        <w:rPr>
          <w:rFonts w:ascii="Times New Roman" w:hAnsi="Times New Roman"/>
          <w:color w:val="000000"/>
          <w:sz w:val="24"/>
          <w:lang w:val="ru-RU"/>
        </w:rPr>
        <w:t>(1-2 рассказа из цикла)</w:t>
      </w:r>
      <w:bookmarkEnd w:id="29"/>
      <w:r w:rsidRPr="00C031B7">
        <w:rPr>
          <w:rFonts w:ascii="Times New Roman" w:hAnsi="Times New Roman"/>
          <w:color w:val="000000"/>
          <w:sz w:val="24"/>
          <w:lang w:val="ru-RU"/>
        </w:rPr>
        <w:t>‌, К.Г. Паустовский «Корзина с еловыми шишками» и другие.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Пьеса.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0" w:name="37501a53-492c-457b-bba5-1c42b6cc6631"/>
      <w:r w:rsidRPr="00C031B7">
        <w:rPr>
          <w:rFonts w:ascii="Times New Roman" w:hAnsi="Times New Roman"/>
          <w:color w:val="000000"/>
          <w:sz w:val="24"/>
          <w:lang w:val="ru-RU"/>
        </w:rPr>
        <w:t>(одна по выбору)</w:t>
      </w:r>
      <w:bookmarkEnd w:id="30"/>
      <w:r w:rsidRPr="00C031B7">
        <w:rPr>
          <w:rFonts w:ascii="Times New Roman" w:hAnsi="Times New Roman"/>
          <w:color w:val="000000"/>
          <w:sz w:val="24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Произведения для чтения: С.Я. Маршак «Двенадцать месяцев» и другие.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 Круг чтения ‌</w:t>
      </w:r>
      <w:bookmarkStart w:id="31" w:name="75d9e905-0ed8-4b64-8f23-d12494003dd9"/>
      <w:r w:rsidRPr="00C031B7">
        <w:rPr>
          <w:rFonts w:ascii="Times New Roman" w:hAnsi="Times New Roman"/>
          <w:color w:val="000000"/>
          <w:sz w:val="24"/>
          <w:lang w:val="ru-RU"/>
        </w:rPr>
        <w:t>(не менее двух произведений по выбору):</w:t>
      </w:r>
      <w:bookmarkEnd w:id="31"/>
      <w:r w:rsidRPr="00C031B7">
        <w:rPr>
          <w:rFonts w:ascii="Times New Roman" w:hAnsi="Times New Roman"/>
          <w:color w:val="000000"/>
          <w:sz w:val="24"/>
          <w:lang w:val="ru-RU"/>
        </w:rPr>
        <w:t>‌ юмористические произведения на примере рассказов В. Ю. Драгунского, Н. Н. Носова, ‌</w:t>
      </w:r>
      <w:bookmarkStart w:id="32" w:name="861c58cd-2b62-48ca-aee2-cbc0aff1d663"/>
      <w:r w:rsidRPr="00C031B7">
        <w:rPr>
          <w:rFonts w:ascii="Times New Roman" w:hAnsi="Times New Roman"/>
          <w:color w:val="000000"/>
          <w:sz w:val="24"/>
          <w:lang w:val="ru-RU"/>
        </w:rPr>
        <w:t xml:space="preserve">М. М. </w:t>
      </w:r>
      <w:r w:rsidRPr="00C031B7">
        <w:rPr>
          <w:rFonts w:ascii="Times New Roman" w:hAnsi="Times New Roman"/>
          <w:color w:val="000000"/>
          <w:sz w:val="24"/>
          <w:lang w:val="ru-RU"/>
        </w:rPr>
        <w:lastRenderedPageBreak/>
        <w:t xml:space="preserve">Зощенко, В. В.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Голявкина</w:t>
      </w:r>
      <w:bookmarkEnd w:id="32"/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Произведения для чтения: В.Ю. Драгунский «Денискины рассказы» ‌</w:t>
      </w:r>
      <w:bookmarkStart w:id="33" w:name="3833d43d-9952-42a0-80a6-c982261f81f0"/>
      <w:r w:rsidRPr="00C031B7">
        <w:rPr>
          <w:rFonts w:ascii="Times New Roman" w:hAnsi="Times New Roman"/>
          <w:color w:val="000000"/>
          <w:sz w:val="24"/>
          <w:lang w:val="ru-RU"/>
        </w:rPr>
        <w:t>(1-2 произведения по выбору)</w:t>
      </w:r>
      <w:bookmarkEnd w:id="33"/>
      <w:r w:rsidRPr="00C031B7">
        <w:rPr>
          <w:rFonts w:ascii="Times New Roman" w:hAnsi="Times New Roman"/>
          <w:color w:val="000000"/>
          <w:sz w:val="24"/>
          <w:lang w:val="ru-RU"/>
        </w:rPr>
        <w:t>‌, Н.Н. Носов «Витя Малеев в школе и дома» (отдельные главы) ‌</w:t>
      </w:r>
      <w:bookmarkStart w:id="34" w:name="6717adc8-7d22-4c8b-8e0f-ca68d49678b4"/>
      <w:r w:rsidRPr="00C031B7">
        <w:rPr>
          <w:rFonts w:ascii="Times New Roman" w:hAnsi="Times New Roman"/>
          <w:color w:val="000000"/>
          <w:sz w:val="24"/>
          <w:lang w:val="ru-RU"/>
        </w:rPr>
        <w:t>и другие</w:t>
      </w:r>
      <w:bookmarkEnd w:id="34"/>
      <w:r w:rsidRPr="00C031B7">
        <w:rPr>
          <w:rFonts w:ascii="Times New Roman" w:hAnsi="Times New Roman"/>
          <w:color w:val="000000"/>
          <w:sz w:val="24"/>
          <w:lang w:val="ru-RU"/>
        </w:rPr>
        <w:t>‌.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Зарубежная литература</w:t>
      </w:r>
      <w:r w:rsidRPr="00C031B7">
        <w:rPr>
          <w:rFonts w:ascii="Times New Roman" w:hAnsi="Times New Roman"/>
          <w:color w:val="000000"/>
          <w:sz w:val="24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5" w:name="0570ee0c-c095-4bdf-be12-0c3444ad3bbe"/>
      <w:r w:rsidRPr="00C031B7">
        <w:rPr>
          <w:rFonts w:ascii="Times New Roman" w:hAnsi="Times New Roman"/>
          <w:color w:val="000000"/>
          <w:sz w:val="24"/>
          <w:lang w:val="ru-RU"/>
        </w:rPr>
        <w:t>Ш. Перро, братьев Гримм и др. (по выбору)</w:t>
      </w:r>
      <w:bookmarkEnd w:id="35"/>
      <w:r w:rsidRPr="00C031B7">
        <w:rPr>
          <w:rFonts w:ascii="Times New Roman" w:hAnsi="Times New Roman"/>
          <w:color w:val="000000"/>
          <w:sz w:val="24"/>
          <w:lang w:val="ru-RU"/>
        </w:rPr>
        <w:t xml:space="preserve">‌. Приключенческая литература: произведения Дж. Свифта, Марка Твена.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Произведения для чтения: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Сойер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>» (отдельные главы) ‌</w:t>
      </w:r>
      <w:bookmarkStart w:id="36" w:name="7eaefd21-9d80-4380-a4c5-7fbfbc886408"/>
      <w:r w:rsidRPr="00C031B7">
        <w:rPr>
          <w:rFonts w:ascii="Times New Roman" w:hAnsi="Times New Roman"/>
          <w:color w:val="000000"/>
          <w:sz w:val="24"/>
          <w:lang w:val="ru-RU"/>
        </w:rPr>
        <w:t>и другие (по выбору)</w:t>
      </w:r>
      <w:bookmarkEnd w:id="36"/>
      <w:r w:rsidRPr="00C031B7">
        <w:rPr>
          <w:rFonts w:ascii="Times New Roman" w:hAnsi="Times New Roman"/>
          <w:color w:val="000000"/>
          <w:sz w:val="24"/>
          <w:lang w:val="ru-RU"/>
        </w:rPr>
        <w:t>‌.</w:t>
      </w:r>
      <w:proofErr w:type="gramEnd"/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i/>
          <w:color w:val="000000"/>
          <w:sz w:val="24"/>
          <w:lang w:val="ru-RU"/>
        </w:rPr>
        <w:t>Библиографическая культура (работа с детской книгой и справочной литературой)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Работа с источниками периодической печати.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058D9" w:rsidRPr="00C031B7" w:rsidRDefault="00227BD7" w:rsidP="00C031B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058D9" w:rsidRPr="00C031B7" w:rsidRDefault="00227BD7" w:rsidP="00C031B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058D9" w:rsidRPr="00C031B7" w:rsidRDefault="00227BD7" w:rsidP="00C031B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058D9" w:rsidRPr="00C031B7" w:rsidRDefault="00227BD7" w:rsidP="00C031B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характеризовать героя и давать оценку его поступкам; </w:t>
      </w:r>
    </w:p>
    <w:p w:rsidR="002058D9" w:rsidRPr="00C031B7" w:rsidRDefault="00227BD7" w:rsidP="00C031B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058D9" w:rsidRPr="00C031B7" w:rsidRDefault="00227BD7" w:rsidP="00C031B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058D9" w:rsidRPr="00C031B7" w:rsidRDefault="00227BD7" w:rsidP="00C031B7">
      <w:pPr>
        <w:numPr>
          <w:ilvl w:val="0"/>
          <w:numId w:val="17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пересказывать текст в соответствии с учебной задачей;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lastRenderedPageBreak/>
        <w:t>рассказывать о тематике детской литературы, о любимом писателе и его произведениях;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оценивать мнение авторов о героях и своё отношение к ним;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использовать элементы импровизации при исполнении фольклорных произведений;</w:t>
      </w:r>
    </w:p>
    <w:p w:rsidR="002058D9" w:rsidRPr="00C031B7" w:rsidRDefault="00227BD7" w:rsidP="00C031B7">
      <w:pPr>
        <w:numPr>
          <w:ilvl w:val="0"/>
          <w:numId w:val="1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Регулятивные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универсальные учебные способствуют формированию умений:</w:t>
      </w:r>
    </w:p>
    <w:p w:rsidR="002058D9" w:rsidRPr="00C031B7" w:rsidRDefault="00227BD7" w:rsidP="00C031B7">
      <w:pPr>
        <w:numPr>
          <w:ilvl w:val="0"/>
          <w:numId w:val="1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058D9" w:rsidRPr="00C031B7" w:rsidRDefault="00227BD7" w:rsidP="00C031B7">
      <w:pPr>
        <w:numPr>
          <w:ilvl w:val="0"/>
          <w:numId w:val="1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определять цель выразительного исполнения и работы с текстом;</w:t>
      </w:r>
    </w:p>
    <w:p w:rsidR="002058D9" w:rsidRPr="00C031B7" w:rsidRDefault="00227BD7" w:rsidP="00C031B7">
      <w:pPr>
        <w:numPr>
          <w:ilvl w:val="0"/>
          <w:numId w:val="1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058D9" w:rsidRPr="00C031B7" w:rsidRDefault="00227BD7" w:rsidP="00C031B7">
      <w:pPr>
        <w:numPr>
          <w:ilvl w:val="0"/>
          <w:numId w:val="1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Совместная деятельность способствует формированию умений:</w:t>
      </w:r>
    </w:p>
    <w:p w:rsidR="002058D9" w:rsidRPr="00C031B7" w:rsidRDefault="00227BD7" w:rsidP="00C031B7">
      <w:pPr>
        <w:numPr>
          <w:ilvl w:val="0"/>
          <w:numId w:val="2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участвовать в театрализованной деятельности: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инсценировании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и драматизации (читать по ролям, разыгрывать сценки);</w:t>
      </w:r>
    </w:p>
    <w:p w:rsidR="002058D9" w:rsidRPr="00C031B7" w:rsidRDefault="00227BD7" w:rsidP="00C031B7">
      <w:pPr>
        <w:numPr>
          <w:ilvl w:val="0"/>
          <w:numId w:val="20"/>
        </w:numPr>
        <w:spacing w:after="0" w:line="240" w:lineRule="auto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color w:val="000000"/>
          <w:sz w:val="24"/>
        </w:rPr>
        <w:t>соблюдать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правила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взаимодействия</w:t>
      </w:r>
      <w:proofErr w:type="spellEnd"/>
      <w:r w:rsidRPr="00C031B7">
        <w:rPr>
          <w:rFonts w:ascii="Times New Roman" w:hAnsi="Times New Roman"/>
          <w:color w:val="000000"/>
          <w:sz w:val="24"/>
        </w:rPr>
        <w:t>;</w:t>
      </w:r>
    </w:p>
    <w:p w:rsidR="002058D9" w:rsidRPr="00C031B7" w:rsidRDefault="00227BD7" w:rsidP="00C031B7">
      <w:pPr>
        <w:numPr>
          <w:ilvl w:val="0"/>
          <w:numId w:val="2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2058D9" w:rsidRPr="00C031B7" w:rsidRDefault="002058D9" w:rsidP="00C031B7">
      <w:pPr>
        <w:spacing w:line="240" w:lineRule="auto"/>
        <w:rPr>
          <w:sz w:val="20"/>
          <w:lang w:val="ru-RU"/>
        </w:rPr>
        <w:sectPr w:rsidR="002058D9" w:rsidRPr="00C031B7" w:rsidSect="00C031B7">
          <w:pgSz w:w="11906" w:h="16383"/>
          <w:pgMar w:top="1134" w:right="850" w:bottom="1134" w:left="851" w:header="720" w:footer="720" w:gutter="0"/>
          <w:cols w:space="720"/>
        </w:sectPr>
      </w:pPr>
    </w:p>
    <w:p w:rsidR="002058D9" w:rsidRPr="00C031B7" w:rsidRDefault="00227BD7" w:rsidP="00C031B7">
      <w:pPr>
        <w:spacing w:after="0" w:line="240" w:lineRule="auto"/>
        <w:ind w:left="120"/>
        <w:jc w:val="both"/>
        <w:rPr>
          <w:sz w:val="20"/>
          <w:lang w:val="ru-RU"/>
        </w:rPr>
      </w:pPr>
      <w:bookmarkStart w:id="37" w:name="block-23522855"/>
      <w:bookmarkEnd w:id="5"/>
      <w:r w:rsidRPr="00C031B7">
        <w:rPr>
          <w:rFonts w:ascii="Times New Roman" w:hAnsi="Times New Roman"/>
          <w:b/>
          <w:color w:val="333333"/>
          <w:sz w:val="24"/>
          <w:lang w:val="ru-RU"/>
        </w:rPr>
        <w:lastRenderedPageBreak/>
        <w:t xml:space="preserve">ПЛАНИРУЕМЫЕ </w:t>
      </w:r>
      <w:r w:rsidRPr="00C031B7">
        <w:rPr>
          <w:rFonts w:ascii="Times New Roman" w:hAnsi="Times New Roman"/>
          <w:b/>
          <w:color w:val="000000"/>
          <w:sz w:val="24"/>
          <w:lang w:val="ru-RU"/>
        </w:rPr>
        <w:t xml:space="preserve">ОБРАЗОВАТЕЛЬНЫЕ </w:t>
      </w:r>
      <w:r w:rsidRPr="00C031B7">
        <w:rPr>
          <w:rFonts w:ascii="Times New Roman" w:hAnsi="Times New Roman"/>
          <w:b/>
          <w:color w:val="333333"/>
          <w:sz w:val="24"/>
          <w:lang w:val="ru-RU"/>
        </w:rPr>
        <w:t>РЕЗУЛЬТАТЫ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left="12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социокультурным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b/>
          <w:color w:val="000000"/>
          <w:sz w:val="24"/>
        </w:rPr>
        <w:t>Гражданско-патриотическое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b/>
          <w:color w:val="000000"/>
          <w:sz w:val="24"/>
        </w:rPr>
        <w:t>воспитание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1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058D9" w:rsidRPr="00C031B7" w:rsidRDefault="00227BD7" w:rsidP="00C031B7">
      <w:pPr>
        <w:numPr>
          <w:ilvl w:val="0"/>
          <w:numId w:val="21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058D9" w:rsidRPr="00C031B7" w:rsidRDefault="00227BD7" w:rsidP="00C031B7">
      <w:pPr>
        <w:numPr>
          <w:ilvl w:val="0"/>
          <w:numId w:val="21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b/>
          <w:color w:val="000000"/>
          <w:sz w:val="24"/>
        </w:rPr>
        <w:t>Духовно-нравственное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b/>
          <w:color w:val="000000"/>
          <w:sz w:val="24"/>
        </w:rPr>
        <w:t>воспитание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2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058D9" w:rsidRPr="00C031B7" w:rsidRDefault="00227BD7" w:rsidP="00C031B7">
      <w:pPr>
        <w:numPr>
          <w:ilvl w:val="0"/>
          <w:numId w:val="22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058D9" w:rsidRPr="00C031B7" w:rsidRDefault="00227BD7" w:rsidP="00C031B7">
      <w:pPr>
        <w:numPr>
          <w:ilvl w:val="0"/>
          <w:numId w:val="22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058D9" w:rsidRPr="00C031B7" w:rsidRDefault="00227BD7" w:rsidP="00C031B7">
      <w:pPr>
        <w:numPr>
          <w:ilvl w:val="0"/>
          <w:numId w:val="22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b/>
          <w:color w:val="000000"/>
          <w:sz w:val="24"/>
        </w:rPr>
        <w:t>Эстетическое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b/>
          <w:color w:val="000000"/>
          <w:sz w:val="24"/>
        </w:rPr>
        <w:t>воспитание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058D9" w:rsidRPr="00C031B7" w:rsidRDefault="00227BD7" w:rsidP="00C031B7">
      <w:pPr>
        <w:numPr>
          <w:ilvl w:val="0"/>
          <w:numId w:val="2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058D9" w:rsidRPr="00C031B7" w:rsidRDefault="00227BD7" w:rsidP="00C031B7">
      <w:pPr>
        <w:numPr>
          <w:ilvl w:val="0"/>
          <w:numId w:val="2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b/>
          <w:color w:val="000000"/>
          <w:sz w:val="24"/>
        </w:rPr>
        <w:t>Трудовое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b/>
          <w:color w:val="000000"/>
          <w:sz w:val="24"/>
        </w:rPr>
        <w:t>воспитание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4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b/>
          <w:color w:val="000000"/>
          <w:sz w:val="24"/>
        </w:rPr>
        <w:lastRenderedPageBreak/>
        <w:t>Экологическое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b/>
          <w:color w:val="000000"/>
          <w:sz w:val="24"/>
        </w:rPr>
        <w:t>воспитание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5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058D9" w:rsidRPr="00C031B7" w:rsidRDefault="00227BD7" w:rsidP="00C031B7">
      <w:pPr>
        <w:numPr>
          <w:ilvl w:val="0"/>
          <w:numId w:val="25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неприятие действий, приносящих ей вред.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b/>
          <w:color w:val="000000"/>
          <w:sz w:val="24"/>
        </w:rPr>
        <w:t>Ценности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b/>
          <w:color w:val="000000"/>
          <w:sz w:val="24"/>
        </w:rPr>
        <w:t>научного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b/>
          <w:color w:val="000000"/>
          <w:sz w:val="24"/>
        </w:rPr>
        <w:t>познания</w:t>
      </w:r>
      <w:proofErr w:type="spellEnd"/>
      <w:r w:rsidRPr="00C031B7">
        <w:rPr>
          <w:rFonts w:ascii="Times New Roman" w:hAnsi="Times New Roman"/>
          <w:b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6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058D9" w:rsidRPr="00C031B7" w:rsidRDefault="00227BD7" w:rsidP="00C031B7">
      <w:pPr>
        <w:numPr>
          <w:ilvl w:val="0"/>
          <w:numId w:val="26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2058D9" w:rsidRPr="00C031B7" w:rsidRDefault="00227BD7" w:rsidP="00C031B7">
      <w:pPr>
        <w:numPr>
          <w:ilvl w:val="0"/>
          <w:numId w:val="26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left="12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обучающихся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proofErr w:type="gramStart"/>
      <w:r w:rsidRPr="00C031B7">
        <w:rPr>
          <w:rFonts w:ascii="Times New Roman" w:hAnsi="Times New Roman"/>
          <w:i/>
          <w:color w:val="000000"/>
          <w:sz w:val="24"/>
        </w:rPr>
        <w:t>базовые</w:t>
      </w:r>
      <w:proofErr w:type="spellEnd"/>
      <w:proofErr w:type="gramEnd"/>
      <w:r w:rsidRPr="00C031B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i/>
          <w:color w:val="000000"/>
          <w:sz w:val="24"/>
        </w:rPr>
        <w:t>логические</w:t>
      </w:r>
      <w:proofErr w:type="spellEnd"/>
      <w:r w:rsidRPr="00C031B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i/>
          <w:color w:val="000000"/>
          <w:sz w:val="24"/>
        </w:rPr>
        <w:t>действия</w:t>
      </w:r>
      <w:proofErr w:type="spellEnd"/>
      <w:r w:rsidRPr="00C031B7">
        <w:rPr>
          <w:rFonts w:ascii="Times New Roman" w:hAnsi="Times New Roman"/>
          <w:i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058D9" w:rsidRPr="00C031B7" w:rsidRDefault="00227BD7" w:rsidP="00C031B7">
      <w:pPr>
        <w:numPr>
          <w:ilvl w:val="0"/>
          <w:numId w:val="2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объединять произведения по жанру, авторской принадлежности;</w:t>
      </w:r>
    </w:p>
    <w:p w:rsidR="002058D9" w:rsidRPr="00C031B7" w:rsidRDefault="00227BD7" w:rsidP="00C031B7">
      <w:pPr>
        <w:numPr>
          <w:ilvl w:val="0"/>
          <w:numId w:val="2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058D9" w:rsidRPr="00C031B7" w:rsidRDefault="00227BD7" w:rsidP="00C031B7">
      <w:pPr>
        <w:numPr>
          <w:ilvl w:val="0"/>
          <w:numId w:val="2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058D9" w:rsidRPr="00C031B7" w:rsidRDefault="00227BD7" w:rsidP="00C031B7">
      <w:pPr>
        <w:numPr>
          <w:ilvl w:val="0"/>
          <w:numId w:val="2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058D9" w:rsidRPr="00C031B7" w:rsidRDefault="00227BD7" w:rsidP="00C031B7">
      <w:pPr>
        <w:numPr>
          <w:ilvl w:val="0"/>
          <w:numId w:val="2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proofErr w:type="gramStart"/>
      <w:r w:rsidRPr="00C031B7">
        <w:rPr>
          <w:rFonts w:ascii="Times New Roman" w:hAnsi="Times New Roman"/>
          <w:i/>
          <w:color w:val="000000"/>
          <w:sz w:val="24"/>
        </w:rPr>
        <w:t>базовые</w:t>
      </w:r>
      <w:proofErr w:type="spellEnd"/>
      <w:proofErr w:type="gramEnd"/>
      <w:r w:rsidRPr="00C031B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i/>
          <w:color w:val="000000"/>
          <w:sz w:val="24"/>
        </w:rPr>
        <w:t>исследовательские</w:t>
      </w:r>
      <w:proofErr w:type="spellEnd"/>
      <w:r w:rsidRPr="00C031B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i/>
          <w:color w:val="000000"/>
          <w:sz w:val="24"/>
        </w:rPr>
        <w:t>действия</w:t>
      </w:r>
      <w:proofErr w:type="spellEnd"/>
      <w:r w:rsidRPr="00C031B7">
        <w:rPr>
          <w:rFonts w:ascii="Times New Roman" w:hAnsi="Times New Roman"/>
          <w:i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058D9" w:rsidRPr="00C031B7" w:rsidRDefault="00227BD7" w:rsidP="00C031B7">
      <w:pPr>
        <w:numPr>
          <w:ilvl w:val="0"/>
          <w:numId w:val="2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формулировать с помощью учителя цель, планировать изменения объекта, ситуации;</w:t>
      </w:r>
    </w:p>
    <w:p w:rsidR="002058D9" w:rsidRPr="00C031B7" w:rsidRDefault="00227BD7" w:rsidP="00C031B7">
      <w:pPr>
        <w:numPr>
          <w:ilvl w:val="0"/>
          <w:numId w:val="2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подходящий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(на основе предложенных критериев);</w:t>
      </w:r>
    </w:p>
    <w:p w:rsidR="002058D9" w:rsidRPr="00C031B7" w:rsidRDefault="00227BD7" w:rsidP="00C031B7">
      <w:pPr>
        <w:numPr>
          <w:ilvl w:val="0"/>
          <w:numId w:val="2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058D9" w:rsidRPr="00C031B7" w:rsidRDefault="00227BD7" w:rsidP="00C031B7">
      <w:pPr>
        <w:numPr>
          <w:ilvl w:val="0"/>
          <w:numId w:val="2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058D9" w:rsidRPr="00C031B7" w:rsidRDefault="00227BD7" w:rsidP="00C031B7">
      <w:pPr>
        <w:numPr>
          <w:ilvl w:val="0"/>
          <w:numId w:val="28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proofErr w:type="gramStart"/>
      <w:r w:rsidRPr="00C031B7">
        <w:rPr>
          <w:rFonts w:ascii="Times New Roman" w:hAnsi="Times New Roman"/>
          <w:i/>
          <w:color w:val="000000"/>
          <w:sz w:val="24"/>
        </w:rPr>
        <w:t>работа</w:t>
      </w:r>
      <w:proofErr w:type="spellEnd"/>
      <w:proofErr w:type="gramEnd"/>
      <w:r w:rsidRPr="00C031B7">
        <w:rPr>
          <w:rFonts w:ascii="Times New Roman" w:hAnsi="Times New Roman"/>
          <w:i/>
          <w:color w:val="000000"/>
          <w:sz w:val="24"/>
        </w:rPr>
        <w:t xml:space="preserve"> с </w:t>
      </w:r>
      <w:proofErr w:type="spellStart"/>
      <w:r w:rsidRPr="00C031B7">
        <w:rPr>
          <w:rFonts w:ascii="Times New Roman" w:hAnsi="Times New Roman"/>
          <w:i/>
          <w:color w:val="000000"/>
          <w:sz w:val="24"/>
        </w:rPr>
        <w:t>информацией</w:t>
      </w:r>
      <w:proofErr w:type="spellEnd"/>
      <w:r w:rsidRPr="00C031B7">
        <w:rPr>
          <w:rFonts w:ascii="Times New Roman" w:hAnsi="Times New Roman"/>
          <w:i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29"/>
        </w:numPr>
        <w:spacing w:after="0" w:line="240" w:lineRule="auto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color w:val="000000"/>
          <w:sz w:val="24"/>
        </w:rPr>
        <w:t>выбирать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источник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получения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информации</w:t>
      </w:r>
      <w:proofErr w:type="spellEnd"/>
      <w:r w:rsidRPr="00C031B7">
        <w:rPr>
          <w:rFonts w:ascii="Times New Roman" w:hAnsi="Times New Roman"/>
          <w:color w:val="000000"/>
          <w:sz w:val="24"/>
        </w:rPr>
        <w:t>;</w:t>
      </w:r>
    </w:p>
    <w:p w:rsidR="002058D9" w:rsidRPr="00C031B7" w:rsidRDefault="00227BD7" w:rsidP="00C031B7">
      <w:pPr>
        <w:numPr>
          <w:ilvl w:val="0"/>
          <w:numId w:val="2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058D9" w:rsidRPr="00C031B7" w:rsidRDefault="00227BD7" w:rsidP="00C031B7">
      <w:pPr>
        <w:numPr>
          <w:ilvl w:val="0"/>
          <w:numId w:val="2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058D9" w:rsidRPr="00C031B7" w:rsidRDefault="00227BD7" w:rsidP="00C031B7">
      <w:pPr>
        <w:numPr>
          <w:ilvl w:val="0"/>
          <w:numId w:val="2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058D9" w:rsidRPr="00C031B7" w:rsidRDefault="00227BD7" w:rsidP="00C031B7">
      <w:pPr>
        <w:numPr>
          <w:ilvl w:val="0"/>
          <w:numId w:val="2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058D9" w:rsidRPr="00C031B7" w:rsidRDefault="00227BD7" w:rsidP="00C031B7">
      <w:pPr>
        <w:numPr>
          <w:ilvl w:val="0"/>
          <w:numId w:val="29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031B7">
        <w:rPr>
          <w:rFonts w:ascii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C031B7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действия:</w:t>
      </w:r>
      <w:proofErr w:type="gramEnd"/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proofErr w:type="gramStart"/>
      <w:r w:rsidRPr="00C031B7">
        <w:rPr>
          <w:rFonts w:ascii="Times New Roman" w:hAnsi="Times New Roman"/>
          <w:i/>
          <w:color w:val="000000"/>
          <w:sz w:val="24"/>
        </w:rPr>
        <w:t>общение</w:t>
      </w:r>
      <w:proofErr w:type="spellEnd"/>
      <w:proofErr w:type="gramEnd"/>
      <w:r w:rsidRPr="00C031B7">
        <w:rPr>
          <w:rFonts w:ascii="Times New Roman" w:hAnsi="Times New Roman"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признавать возможность существования разных точек зрения;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корректно и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аргументированно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высказывать своё мнение;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строить речевое высказывание в соответствии с поставленной задачей;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color w:val="000000"/>
          <w:sz w:val="24"/>
        </w:rPr>
        <w:t>готовить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небольшие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публичные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выступления</w:t>
      </w:r>
      <w:proofErr w:type="spellEnd"/>
      <w:r w:rsidRPr="00C031B7">
        <w:rPr>
          <w:rFonts w:ascii="Times New Roman" w:hAnsi="Times New Roman"/>
          <w:color w:val="000000"/>
          <w:sz w:val="24"/>
        </w:rPr>
        <w:t>;</w:t>
      </w:r>
    </w:p>
    <w:p w:rsidR="002058D9" w:rsidRPr="00C031B7" w:rsidRDefault="00227BD7" w:rsidP="00C031B7">
      <w:pPr>
        <w:numPr>
          <w:ilvl w:val="0"/>
          <w:numId w:val="30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C031B7">
        <w:rPr>
          <w:rFonts w:ascii="Times New Roman" w:hAnsi="Times New Roman"/>
          <w:b/>
          <w:color w:val="000000"/>
          <w:sz w:val="24"/>
          <w:lang w:val="ru-RU"/>
        </w:rPr>
        <w:t>регулятивные</w:t>
      </w:r>
      <w:r w:rsidRPr="00C031B7">
        <w:rPr>
          <w:rFonts w:ascii="Times New Roman" w:hAnsi="Times New Roman"/>
          <w:color w:val="000000"/>
          <w:sz w:val="24"/>
          <w:lang w:val="ru-RU"/>
        </w:rPr>
        <w:t xml:space="preserve"> универсальные учебные действия:</w:t>
      </w:r>
      <w:proofErr w:type="gramEnd"/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proofErr w:type="gramStart"/>
      <w:r w:rsidRPr="00C031B7">
        <w:rPr>
          <w:rFonts w:ascii="Times New Roman" w:hAnsi="Times New Roman"/>
          <w:i/>
          <w:color w:val="000000"/>
          <w:sz w:val="24"/>
        </w:rPr>
        <w:t>самоорганизация</w:t>
      </w:r>
      <w:proofErr w:type="spellEnd"/>
      <w:proofErr w:type="gramEnd"/>
      <w:r w:rsidRPr="00C031B7">
        <w:rPr>
          <w:rFonts w:ascii="Times New Roman" w:hAnsi="Times New Roman"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31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</w:t>
      </w:r>
    </w:p>
    <w:p w:rsidR="002058D9" w:rsidRPr="00C031B7" w:rsidRDefault="00227BD7" w:rsidP="00C031B7">
      <w:pPr>
        <w:numPr>
          <w:ilvl w:val="0"/>
          <w:numId w:val="31"/>
        </w:numPr>
        <w:spacing w:after="0" w:line="240" w:lineRule="auto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color w:val="000000"/>
          <w:sz w:val="24"/>
        </w:rPr>
        <w:t>выстраивать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последовательность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выбранных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действий</w:t>
      </w:r>
      <w:proofErr w:type="spellEnd"/>
      <w:r w:rsidRPr="00C031B7">
        <w:rPr>
          <w:rFonts w:ascii="Times New Roman" w:hAnsi="Times New Roman"/>
          <w:color w:val="000000"/>
          <w:sz w:val="24"/>
        </w:rPr>
        <w:t>;</w:t>
      </w: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</w:rPr>
      </w:pPr>
      <w:proofErr w:type="spellStart"/>
      <w:proofErr w:type="gramStart"/>
      <w:r w:rsidRPr="00C031B7">
        <w:rPr>
          <w:rFonts w:ascii="Times New Roman" w:hAnsi="Times New Roman"/>
          <w:i/>
          <w:color w:val="000000"/>
          <w:sz w:val="24"/>
        </w:rPr>
        <w:t>самоконтроль</w:t>
      </w:r>
      <w:proofErr w:type="spellEnd"/>
      <w:proofErr w:type="gramEnd"/>
      <w:r w:rsidRPr="00C031B7">
        <w:rPr>
          <w:rFonts w:ascii="Times New Roman" w:hAnsi="Times New Roman"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32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</w:t>
      </w:r>
    </w:p>
    <w:p w:rsidR="002058D9" w:rsidRPr="00C031B7" w:rsidRDefault="00227BD7" w:rsidP="00C031B7">
      <w:pPr>
        <w:numPr>
          <w:ilvl w:val="0"/>
          <w:numId w:val="32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корректировать свои учебные действия для преодоления ошибок.</w:t>
      </w:r>
    </w:p>
    <w:p w:rsidR="002058D9" w:rsidRPr="00C031B7" w:rsidRDefault="00227BD7" w:rsidP="00C031B7">
      <w:pPr>
        <w:spacing w:after="0" w:line="240" w:lineRule="auto"/>
        <w:ind w:left="120"/>
        <w:jc w:val="both"/>
        <w:rPr>
          <w:sz w:val="20"/>
        </w:rPr>
      </w:pPr>
      <w:proofErr w:type="spellStart"/>
      <w:r w:rsidRPr="00C031B7">
        <w:rPr>
          <w:rFonts w:ascii="Times New Roman" w:hAnsi="Times New Roman"/>
          <w:color w:val="000000"/>
          <w:sz w:val="24"/>
        </w:rPr>
        <w:t>Совместная</w:t>
      </w:r>
      <w:proofErr w:type="spellEnd"/>
      <w:r w:rsidRPr="00C031B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031B7">
        <w:rPr>
          <w:rFonts w:ascii="Times New Roman" w:hAnsi="Times New Roman"/>
          <w:color w:val="000000"/>
          <w:sz w:val="24"/>
        </w:rPr>
        <w:t>деятельность</w:t>
      </w:r>
      <w:proofErr w:type="spellEnd"/>
      <w:r w:rsidRPr="00C031B7">
        <w:rPr>
          <w:rFonts w:ascii="Times New Roman" w:hAnsi="Times New Roman"/>
          <w:color w:val="000000"/>
          <w:sz w:val="24"/>
        </w:rPr>
        <w:t>:</w:t>
      </w:r>
    </w:p>
    <w:p w:rsidR="002058D9" w:rsidRPr="00C031B7" w:rsidRDefault="00227BD7" w:rsidP="00C031B7">
      <w:pPr>
        <w:numPr>
          <w:ilvl w:val="0"/>
          <w:numId w:val="3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058D9" w:rsidRPr="00C031B7" w:rsidRDefault="00227BD7" w:rsidP="00C031B7">
      <w:pPr>
        <w:numPr>
          <w:ilvl w:val="0"/>
          <w:numId w:val="3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058D9" w:rsidRPr="00C031B7" w:rsidRDefault="00227BD7" w:rsidP="00C031B7">
      <w:pPr>
        <w:numPr>
          <w:ilvl w:val="0"/>
          <w:numId w:val="3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проявлять готовность руководить, выполнять поручения, подчиняться;</w:t>
      </w:r>
    </w:p>
    <w:p w:rsidR="002058D9" w:rsidRPr="00C031B7" w:rsidRDefault="00227BD7" w:rsidP="00C031B7">
      <w:pPr>
        <w:numPr>
          <w:ilvl w:val="0"/>
          <w:numId w:val="3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ответственно выполнять свою часть работы;</w:t>
      </w:r>
    </w:p>
    <w:p w:rsidR="002058D9" w:rsidRPr="00C031B7" w:rsidRDefault="00227BD7" w:rsidP="00C031B7">
      <w:pPr>
        <w:numPr>
          <w:ilvl w:val="0"/>
          <w:numId w:val="3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оценивать свой вклад в общий результат;</w:t>
      </w:r>
    </w:p>
    <w:p w:rsidR="002058D9" w:rsidRPr="00C031B7" w:rsidRDefault="00227BD7" w:rsidP="00C031B7">
      <w:pPr>
        <w:numPr>
          <w:ilvl w:val="0"/>
          <w:numId w:val="33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left="12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firstLine="600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058D9" w:rsidRPr="00C031B7" w:rsidRDefault="002058D9" w:rsidP="00C031B7">
      <w:pPr>
        <w:spacing w:after="0" w:line="240" w:lineRule="auto"/>
        <w:ind w:left="120"/>
        <w:jc w:val="both"/>
        <w:rPr>
          <w:sz w:val="20"/>
          <w:lang w:val="ru-RU"/>
        </w:rPr>
      </w:pPr>
    </w:p>
    <w:p w:rsidR="002058D9" w:rsidRPr="00C031B7" w:rsidRDefault="00227BD7" w:rsidP="00C031B7">
      <w:pPr>
        <w:spacing w:after="0" w:line="240" w:lineRule="auto"/>
        <w:ind w:left="120"/>
        <w:jc w:val="both"/>
        <w:rPr>
          <w:sz w:val="20"/>
        </w:rPr>
      </w:pPr>
      <w:r w:rsidRPr="00C031B7">
        <w:rPr>
          <w:rFonts w:ascii="Times New Roman" w:hAnsi="Times New Roman"/>
          <w:b/>
          <w:color w:val="000000"/>
          <w:sz w:val="24"/>
        </w:rPr>
        <w:t>4 КЛАСС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</w:t>
      </w:r>
      <w:r w:rsidRPr="00C031B7">
        <w:rPr>
          <w:rFonts w:ascii="Times New Roman" w:hAnsi="Times New Roman"/>
          <w:color w:val="000000"/>
          <w:sz w:val="24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различать художественные произведения и познавательные тексты;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от</w:t>
      </w:r>
      <w:proofErr w:type="gramEnd"/>
      <w:r w:rsidRPr="00C031B7">
        <w:rPr>
          <w:rFonts w:ascii="Times New Roman" w:hAnsi="Times New Roman"/>
          <w:color w:val="000000"/>
          <w:sz w:val="24"/>
          <w:lang w:val="ru-RU"/>
        </w:rPr>
        <w:t xml:space="preserve"> эпического;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031B7">
        <w:rPr>
          <w:rFonts w:ascii="Times New Roman" w:hAnsi="Times New Roman"/>
          <w:color w:val="000000"/>
          <w:sz w:val="24"/>
          <w:lang w:val="ru-RU"/>
        </w:rPr>
        <w:t>потешки</w:t>
      </w:r>
      <w:proofErr w:type="spellEnd"/>
      <w:r w:rsidRPr="00C031B7">
        <w:rPr>
          <w:rFonts w:ascii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lastRenderedPageBreak/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составлять краткий отзыв о прочитанном произведении по заданному алгоритму;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proofErr w:type="gramStart"/>
      <w:r w:rsidRPr="00C031B7">
        <w:rPr>
          <w:rFonts w:ascii="Times New Roman" w:hAnsi="Times New Roman"/>
          <w:color w:val="000000"/>
          <w:sz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058D9" w:rsidRPr="00C031B7" w:rsidRDefault="00227BD7" w:rsidP="00C031B7">
      <w:pPr>
        <w:numPr>
          <w:ilvl w:val="0"/>
          <w:numId w:val="37"/>
        </w:numPr>
        <w:spacing w:after="0" w:line="240" w:lineRule="auto"/>
        <w:jc w:val="both"/>
        <w:rPr>
          <w:sz w:val="20"/>
          <w:lang w:val="ru-RU"/>
        </w:rPr>
      </w:pPr>
      <w:r w:rsidRPr="00C031B7">
        <w:rPr>
          <w:rFonts w:ascii="Times New Roman" w:hAnsi="Times New Roman"/>
          <w:color w:val="000000"/>
          <w:sz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058D9" w:rsidRPr="00C031B7" w:rsidRDefault="00227BD7" w:rsidP="00C031B7">
      <w:pPr>
        <w:spacing w:after="0" w:line="240" w:lineRule="auto"/>
        <w:ind w:left="120"/>
        <w:jc w:val="both"/>
        <w:rPr>
          <w:lang w:val="ru-RU"/>
        </w:rPr>
        <w:sectPr w:rsidR="002058D9" w:rsidRPr="00C031B7" w:rsidSect="00C031B7">
          <w:pgSz w:w="11906" w:h="16383"/>
          <w:pgMar w:top="1134" w:right="850" w:bottom="1134" w:left="851" w:header="720" w:footer="720" w:gutter="0"/>
          <w:cols w:space="720"/>
        </w:sectPr>
      </w:pPr>
      <w:r w:rsidRPr="00C031B7">
        <w:rPr>
          <w:rFonts w:ascii="Times New Roman" w:hAnsi="Times New Roman"/>
          <w:b/>
          <w:color w:val="000000"/>
          <w:sz w:val="24"/>
        </w:rPr>
        <w:t>​</w:t>
      </w:r>
    </w:p>
    <w:p w:rsidR="00C031B7" w:rsidRDefault="00C031B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8" w:name="block-23522854"/>
      <w:bookmarkEnd w:id="37"/>
      <w:r w:rsidRPr="00C031B7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058D9" w:rsidRDefault="00227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00"/>
      </w:tblGrid>
      <w:tr w:rsidR="002058D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</w:tr>
      <w:tr w:rsidR="002058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8D9" w:rsidRDefault="00205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8D9" w:rsidRDefault="002058D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8D9" w:rsidRDefault="002058D9"/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 w:rsidRPr="00BD56B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205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58D9" w:rsidRDefault="00C03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227B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Pr="00C031B7" w:rsidRDefault="00227B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031B7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C031B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58D9" w:rsidRPr="00C031B7" w:rsidRDefault="00227BD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031B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58D9" w:rsidRDefault="002058D9"/>
        </w:tc>
      </w:tr>
    </w:tbl>
    <w:p w:rsidR="002058D9" w:rsidRDefault="002058D9">
      <w:pPr>
        <w:sectPr w:rsidR="00205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31B7" w:rsidRDefault="00C031B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9" w:name="block-23522858"/>
      <w:bookmarkEnd w:id="38"/>
      <w:r w:rsidRPr="00227B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058D9" w:rsidRDefault="00227B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4018"/>
        <w:gridCol w:w="1085"/>
        <w:gridCol w:w="1841"/>
        <w:gridCol w:w="1910"/>
        <w:gridCol w:w="1423"/>
        <w:gridCol w:w="2824"/>
      </w:tblGrid>
      <w:tr w:rsidR="002058D9" w:rsidTr="00C031B7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3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8D9" w:rsidRDefault="00205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8D9" w:rsidRDefault="002058D9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58D9" w:rsidRDefault="002058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8D9" w:rsidRDefault="00205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8D9" w:rsidRDefault="002058D9"/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поездочки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народной былинной темы в творчестве художника В.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М.Васнецова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Няне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стихотворении «Зимняя дорога» и других его произведениях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  <w:proofErr w:type="spellEnd"/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литературных произведений А.С. Пушкина, В.А. Жуковского по тематике, художественным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образам («бродячие» сюжеты)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Кавказе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свёрнутое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»и</w:t>
            </w:r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отрывков из повести Л. Толстого "Детство".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цитатного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героев-детей в рассказе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А.П. Чехова «Мальчики»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..»</w:t>
            </w:r>
            <w:proofErr w:type="gram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Анализ настроения в стихотворении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Прокофьева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Люблю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берёзу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Камыши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Читательский дневник (правила оформления)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сказке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«Литературная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сказка»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  <w:proofErr w:type="spellEnd"/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содержание) на основе анализа характера героев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реквизита для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инсценивроания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произведения. Подготовка пригласительных билетов и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афишы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Знакомство с детскими журналами</w:t>
            </w:r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Весёлые картинки», «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Мурзилка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другие.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весёлой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Миньке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Миньке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Ёлка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spellStart"/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spellEnd"/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spellStart"/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spellEnd"/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отдельнеы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spellStart"/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spellEnd"/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произведений. На примере стихотворений М.И. Цветаевой "Наши царства", "Бежит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тропинка с бугорка…"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Куприна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Скворцы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человека к природе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» и стихотворении С.Есенина «Лебёдушка»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Капалуха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Воробьишка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озаглавливание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частей. На примере произведения В. П. Астафьева «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Стрижонок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Скрип»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 и родной природе»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</w:pPr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прочитанной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героического прошлого России в произведениях литературы. </w:t>
            </w:r>
            <w:proofErr w:type="gram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"Солдатской</w:t>
            </w:r>
            <w:proofErr w:type="gram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песни" Ф. Н. Глинки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Книги о приключениях и фантастике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прозаические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особенности языка. На примере басен Крылов И.А. «Стрекоза и муравей», И.И.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Хемницера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сюжета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Х. 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Русалочка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литературной сказке. Х. К. Андерсен "Дикие </w:t>
            </w: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лебеди"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» (отдельные главы)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Сойер</w:t>
            </w:r>
            <w:proofErr w:type="spellEnd"/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(отдельные главы): средства создания комического.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отзыва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писателей</w:t>
            </w:r>
            <w:proofErr w:type="spellEnd"/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58D9" w:rsidRPr="00BD56B4" w:rsidTr="00C031B7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97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058D9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7B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058D9" w:rsidTr="00C031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8D9" w:rsidRPr="00227BD7" w:rsidRDefault="00227BD7">
            <w:pPr>
              <w:spacing w:after="0"/>
              <w:ind w:left="135"/>
              <w:rPr>
                <w:lang w:val="ru-RU"/>
              </w:rPr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 w:rsidRPr="00227B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031B7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C031B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058D9" w:rsidRDefault="00C03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227B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8D9" w:rsidRDefault="00227B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58D9" w:rsidRDefault="002058D9"/>
        </w:tc>
      </w:tr>
    </w:tbl>
    <w:p w:rsidR="002058D9" w:rsidRPr="00C031B7" w:rsidRDefault="002058D9">
      <w:pPr>
        <w:rPr>
          <w:lang w:val="ru-RU"/>
        </w:rPr>
        <w:sectPr w:rsidR="002058D9" w:rsidRPr="00C03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8D9" w:rsidRPr="00C031B7" w:rsidRDefault="002058D9">
      <w:pPr>
        <w:rPr>
          <w:lang w:val="ru-RU"/>
        </w:rPr>
        <w:sectPr w:rsidR="002058D9" w:rsidRPr="00C031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58D9" w:rsidRPr="00C031B7" w:rsidRDefault="00227BD7">
      <w:pPr>
        <w:spacing w:after="0"/>
        <w:ind w:left="120"/>
        <w:rPr>
          <w:lang w:val="ru-RU"/>
        </w:rPr>
      </w:pPr>
      <w:bookmarkStart w:id="40" w:name="block-23522857"/>
      <w:bookmarkEnd w:id="39"/>
      <w:r w:rsidRPr="00C031B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058D9" w:rsidRPr="00C031B7" w:rsidRDefault="00227BD7">
      <w:pPr>
        <w:spacing w:after="0" w:line="480" w:lineRule="auto"/>
        <w:ind w:left="120"/>
        <w:rPr>
          <w:lang w:val="ru-RU"/>
        </w:rPr>
      </w:pPr>
      <w:r w:rsidRPr="00C031B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058D9" w:rsidRDefault="00227BD7" w:rsidP="008720D4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27BD7">
        <w:rPr>
          <w:rFonts w:ascii="Times New Roman" w:hAnsi="Times New Roman"/>
          <w:color w:val="000000"/>
          <w:sz w:val="28"/>
          <w:lang w:val="ru-RU"/>
        </w:rPr>
        <w:t>​‌</w:t>
      </w:r>
      <w:bookmarkStart w:id="41" w:name="affad5d6-e7c5-4217-a5f0-770d8e0e87a8"/>
      <w:r w:rsidRPr="00227BD7">
        <w:rPr>
          <w:rFonts w:ascii="Times New Roman" w:hAnsi="Times New Roman"/>
          <w:color w:val="000000"/>
          <w:sz w:val="28"/>
          <w:lang w:val="ru-RU"/>
        </w:rPr>
        <w:t>• Лит</w:t>
      </w:r>
      <w:r w:rsidR="008720D4">
        <w:rPr>
          <w:rFonts w:ascii="Times New Roman" w:hAnsi="Times New Roman"/>
          <w:color w:val="000000"/>
          <w:sz w:val="28"/>
          <w:lang w:val="ru-RU"/>
        </w:rPr>
        <w:t>ературное чтение (в 2 частях), 2</w:t>
      </w:r>
      <w:r w:rsidRPr="00227BD7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227BD7">
        <w:rPr>
          <w:rFonts w:ascii="Times New Roman" w:hAnsi="Times New Roman"/>
          <w:color w:val="000000"/>
          <w:sz w:val="28"/>
          <w:lang w:val="ru-RU"/>
        </w:rPr>
        <w:t>Меркин</w:t>
      </w:r>
      <w:proofErr w:type="spellEnd"/>
      <w:r w:rsidRPr="00227BD7">
        <w:rPr>
          <w:rFonts w:ascii="Times New Roman" w:hAnsi="Times New Roman"/>
          <w:color w:val="000000"/>
          <w:sz w:val="28"/>
          <w:lang w:val="ru-RU"/>
        </w:rPr>
        <w:t xml:space="preserve"> Г.С., </w:t>
      </w:r>
      <w:proofErr w:type="spellStart"/>
      <w:r w:rsidRPr="00227BD7">
        <w:rPr>
          <w:rFonts w:ascii="Times New Roman" w:hAnsi="Times New Roman"/>
          <w:color w:val="000000"/>
          <w:sz w:val="28"/>
          <w:lang w:val="ru-RU"/>
        </w:rPr>
        <w:t>Меркин</w:t>
      </w:r>
      <w:proofErr w:type="spellEnd"/>
      <w:r w:rsidRPr="00227BD7">
        <w:rPr>
          <w:rFonts w:ascii="Times New Roman" w:hAnsi="Times New Roman"/>
          <w:color w:val="000000"/>
          <w:sz w:val="28"/>
          <w:lang w:val="ru-RU"/>
        </w:rPr>
        <w:t xml:space="preserve"> Б.Г., </w:t>
      </w:r>
      <w:proofErr w:type="spellStart"/>
      <w:r w:rsidRPr="00227BD7">
        <w:rPr>
          <w:rFonts w:ascii="Times New Roman" w:hAnsi="Times New Roman"/>
          <w:color w:val="000000"/>
          <w:sz w:val="28"/>
          <w:lang w:val="ru-RU"/>
        </w:rPr>
        <w:t>Болотова</w:t>
      </w:r>
      <w:proofErr w:type="spellEnd"/>
      <w:r w:rsidRPr="00227BD7">
        <w:rPr>
          <w:rFonts w:ascii="Times New Roman" w:hAnsi="Times New Roman"/>
          <w:color w:val="000000"/>
          <w:sz w:val="28"/>
          <w:lang w:val="ru-RU"/>
        </w:rPr>
        <w:t xml:space="preserve"> С.А.; под редакцией </w:t>
      </w:r>
      <w:proofErr w:type="spellStart"/>
      <w:r w:rsidRPr="00227BD7">
        <w:rPr>
          <w:rFonts w:ascii="Times New Roman" w:hAnsi="Times New Roman"/>
          <w:color w:val="000000"/>
          <w:sz w:val="28"/>
          <w:lang w:val="ru-RU"/>
        </w:rPr>
        <w:t>Меркина</w:t>
      </w:r>
      <w:proofErr w:type="spellEnd"/>
      <w:r w:rsidRPr="00227BD7">
        <w:rPr>
          <w:rFonts w:ascii="Times New Roman" w:hAnsi="Times New Roman"/>
          <w:color w:val="000000"/>
          <w:sz w:val="28"/>
          <w:lang w:val="ru-RU"/>
        </w:rPr>
        <w:t xml:space="preserve"> Г.С., Общество с ограниченной ответственностью «Русское слово - учебник»</w:t>
      </w:r>
      <w:bookmarkEnd w:id="41"/>
      <w:r w:rsidRPr="00227BD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20D4" w:rsidRPr="00227BD7" w:rsidRDefault="008720D4" w:rsidP="008720D4">
      <w:pPr>
        <w:spacing w:after="0" w:line="240" w:lineRule="auto"/>
        <w:ind w:left="120"/>
        <w:rPr>
          <w:lang w:val="ru-RU"/>
        </w:rPr>
      </w:pPr>
    </w:p>
    <w:p w:rsidR="008720D4" w:rsidRPr="00227BD7" w:rsidRDefault="00227BD7" w:rsidP="008720D4">
      <w:pPr>
        <w:spacing w:after="0" w:line="240" w:lineRule="auto"/>
        <w:ind w:left="120"/>
        <w:rPr>
          <w:lang w:val="ru-RU"/>
        </w:rPr>
      </w:pPr>
      <w:r w:rsidRPr="00227BD7">
        <w:rPr>
          <w:rFonts w:ascii="Times New Roman" w:hAnsi="Times New Roman"/>
          <w:color w:val="000000"/>
          <w:sz w:val="28"/>
          <w:lang w:val="ru-RU"/>
        </w:rPr>
        <w:t>​‌‌</w:t>
      </w:r>
      <w:r w:rsidR="008720D4" w:rsidRPr="00227BD7">
        <w:rPr>
          <w:rFonts w:ascii="Times New Roman" w:hAnsi="Times New Roman"/>
          <w:color w:val="000000"/>
          <w:sz w:val="28"/>
          <w:lang w:val="ru-RU"/>
        </w:rPr>
        <w:t xml:space="preserve">• Литературное чтение (в 2 частях), 4 класс/ </w:t>
      </w:r>
      <w:proofErr w:type="spellStart"/>
      <w:r w:rsidR="008720D4" w:rsidRPr="00227BD7">
        <w:rPr>
          <w:rFonts w:ascii="Times New Roman" w:hAnsi="Times New Roman"/>
          <w:color w:val="000000"/>
          <w:sz w:val="28"/>
          <w:lang w:val="ru-RU"/>
        </w:rPr>
        <w:t>Меркин</w:t>
      </w:r>
      <w:proofErr w:type="spellEnd"/>
      <w:r w:rsidR="008720D4" w:rsidRPr="00227BD7">
        <w:rPr>
          <w:rFonts w:ascii="Times New Roman" w:hAnsi="Times New Roman"/>
          <w:color w:val="000000"/>
          <w:sz w:val="28"/>
          <w:lang w:val="ru-RU"/>
        </w:rPr>
        <w:t xml:space="preserve"> Г.С., </w:t>
      </w:r>
      <w:proofErr w:type="spellStart"/>
      <w:r w:rsidR="008720D4" w:rsidRPr="00227BD7">
        <w:rPr>
          <w:rFonts w:ascii="Times New Roman" w:hAnsi="Times New Roman"/>
          <w:color w:val="000000"/>
          <w:sz w:val="28"/>
          <w:lang w:val="ru-RU"/>
        </w:rPr>
        <w:t>Меркин</w:t>
      </w:r>
      <w:proofErr w:type="spellEnd"/>
      <w:r w:rsidR="008720D4" w:rsidRPr="00227BD7">
        <w:rPr>
          <w:rFonts w:ascii="Times New Roman" w:hAnsi="Times New Roman"/>
          <w:color w:val="000000"/>
          <w:sz w:val="28"/>
          <w:lang w:val="ru-RU"/>
        </w:rPr>
        <w:t xml:space="preserve"> Б.Г., </w:t>
      </w:r>
      <w:proofErr w:type="spellStart"/>
      <w:r w:rsidR="008720D4" w:rsidRPr="00227BD7">
        <w:rPr>
          <w:rFonts w:ascii="Times New Roman" w:hAnsi="Times New Roman"/>
          <w:color w:val="000000"/>
          <w:sz w:val="28"/>
          <w:lang w:val="ru-RU"/>
        </w:rPr>
        <w:t>Болотова</w:t>
      </w:r>
      <w:proofErr w:type="spellEnd"/>
      <w:r w:rsidR="008720D4" w:rsidRPr="00227BD7">
        <w:rPr>
          <w:rFonts w:ascii="Times New Roman" w:hAnsi="Times New Roman"/>
          <w:color w:val="000000"/>
          <w:sz w:val="28"/>
          <w:lang w:val="ru-RU"/>
        </w:rPr>
        <w:t xml:space="preserve"> С.А.; под редакцией </w:t>
      </w:r>
      <w:proofErr w:type="spellStart"/>
      <w:r w:rsidR="008720D4" w:rsidRPr="00227BD7">
        <w:rPr>
          <w:rFonts w:ascii="Times New Roman" w:hAnsi="Times New Roman"/>
          <w:color w:val="000000"/>
          <w:sz w:val="28"/>
          <w:lang w:val="ru-RU"/>
        </w:rPr>
        <w:t>Меркина</w:t>
      </w:r>
      <w:proofErr w:type="spellEnd"/>
      <w:r w:rsidR="008720D4" w:rsidRPr="00227BD7">
        <w:rPr>
          <w:rFonts w:ascii="Times New Roman" w:hAnsi="Times New Roman"/>
          <w:color w:val="000000"/>
          <w:sz w:val="28"/>
          <w:lang w:val="ru-RU"/>
        </w:rPr>
        <w:t xml:space="preserve"> Г.С., Общество с ограниченной ответственностью «Русское слово - учебник»‌​</w:t>
      </w:r>
    </w:p>
    <w:p w:rsidR="002058D9" w:rsidRPr="00227BD7" w:rsidRDefault="002058D9">
      <w:pPr>
        <w:spacing w:after="0" w:line="480" w:lineRule="auto"/>
        <w:ind w:left="120"/>
        <w:rPr>
          <w:lang w:val="ru-RU"/>
        </w:rPr>
      </w:pPr>
    </w:p>
    <w:p w:rsidR="002058D9" w:rsidRPr="00227BD7" w:rsidRDefault="00227BD7">
      <w:pPr>
        <w:spacing w:after="0"/>
        <w:ind w:left="120"/>
        <w:rPr>
          <w:lang w:val="ru-RU"/>
        </w:rPr>
      </w:pPr>
      <w:r w:rsidRPr="00227BD7">
        <w:rPr>
          <w:rFonts w:ascii="Times New Roman" w:hAnsi="Times New Roman"/>
          <w:color w:val="000000"/>
          <w:sz w:val="28"/>
          <w:lang w:val="ru-RU"/>
        </w:rPr>
        <w:t>​</w:t>
      </w:r>
    </w:p>
    <w:p w:rsidR="002058D9" w:rsidRPr="00227BD7" w:rsidRDefault="002058D9">
      <w:pPr>
        <w:spacing w:after="0"/>
        <w:ind w:left="120"/>
        <w:rPr>
          <w:lang w:val="ru-RU"/>
        </w:rPr>
      </w:pPr>
    </w:p>
    <w:p w:rsidR="002058D9" w:rsidRDefault="00227BD7" w:rsidP="008720D4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27BD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20D4" w:rsidRPr="00227BD7" w:rsidRDefault="008720D4" w:rsidP="008720D4">
      <w:pPr>
        <w:spacing w:after="0" w:line="240" w:lineRule="auto"/>
        <w:ind w:left="120"/>
        <w:rPr>
          <w:lang w:val="ru-RU"/>
        </w:rPr>
      </w:pPr>
    </w:p>
    <w:p w:rsidR="002058D9" w:rsidRPr="00227BD7" w:rsidRDefault="00227BD7" w:rsidP="00C031B7">
      <w:pPr>
        <w:spacing w:after="0" w:line="480" w:lineRule="auto"/>
        <w:ind w:left="120"/>
        <w:rPr>
          <w:lang w:val="ru-RU"/>
        </w:rPr>
        <w:sectPr w:rsidR="002058D9" w:rsidRPr="00227BD7">
          <w:pgSz w:w="11906" w:h="16383"/>
          <w:pgMar w:top="1134" w:right="850" w:bottom="1134" w:left="1701" w:header="720" w:footer="720" w:gutter="0"/>
          <w:cols w:space="720"/>
        </w:sectPr>
      </w:pPr>
      <w:r w:rsidRPr="00227BD7">
        <w:rPr>
          <w:rFonts w:ascii="Times New Roman" w:hAnsi="Times New Roman"/>
          <w:color w:val="000000"/>
          <w:sz w:val="28"/>
          <w:lang w:val="ru-RU"/>
        </w:rPr>
        <w:t>​</w:t>
      </w:r>
      <w:r w:rsidRPr="00227BD7">
        <w:rPr>
          <w:rFonts w:ascii="Times New Roman" w:hAnsi="Times New Roman"/>
          <w:color w:val="333333"/>
          <w:sz w:val="28"/>
          <w:lang w:val="ru-RU"/>
        </w:rPr>
        <w:t>​‌</w:t>
      </w:r>
      <w:bookmarkStart w:id="42" w:name="ead47bee-61c2-4353-b0fd-07c1eef54e3f"/>
      <w:r>
        <w:rPr>
          <w:rFonts w:ascii="Times New Roman" w:hAnsi="Times New Roman"/>
          <w:color w:val="000000"/>
          <w:sz w:val="28"/>
        </w:rPr>
        <w:t>https</w:t>
      </w:r>
      <w:r w:rsidRPr="00227BD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227B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227BD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27BD7">
        <w:rPr>
          <w:rFonts w:ascii="Times New Roman" w:hAnsi="Times New Roman"/>
          <w:color w:val="000000"/>
          <w:sz w:val="28"/>
          <w:lang w:val="ru-RU"/>
        </w:rPr>
        <w:t>/</w:t>
      </w:r>
      <w:bookmarkEnd w:id="42"/>
      <w:r w:rsidRPr="00227BD7">
        <w:rPr>
          <w:rFonts w:ascii="Times New Roman" w:hAnsi="Times New Roman"/>
          <w:color w:val="333333"/>
          <w:sz w:val="28"/>
          <w:lang w:val="ru-RU"/>
        </w:rPr>
        <w:t>‌</w:t>
      </w:r>
      <w:r w:rsidRPr="00227BD7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40"/>
    <w:p w:rsidR="00E5702E" w:rsidRPr="00227BD7" w:rsidRDefault="00E5702E">
      <w:pPr>
        <w:rPr>
          <w:lang w:val="ru-RU"/>
        </w:rPr>
      </w:pPr>
    </w:p>
    <w:sectPr w:rsidR="00E5702E" w:rsidRPr="00227BD7" w:rsidSect="002058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DF8"/>
    <w:multiLevelType w:val="multilevel"/>
    <w:tmpl w:val="EEBE8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C361A"/>
    <w:multiLevelType w:val="multilevel"/>
    <w:tmpl w:val="978C4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452D9"/>
    <w:multiLevelType w:val="multilevel"/>
    <w:tmpl w:val="4216C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92B3F"/>
    <w:multiLevelType w:val="multilevel"/>
    <w:tmpl w:val="87485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F0AA2"/>
    <w:multiLevelType w:val="multilevel"/>
    <w:tmpl w:val="184EB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1186B"/>
    <w:multiLevelType w:val="multilevel"/>
    <w:tmpl w:val="DC3A3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260946"/>
    <w:multiLevelType w:val="multilevel"/>
    <w:tmpl w:val="F0EE9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D1BCC"/>
    <w:multiLevelType w:val="multilevel"/>
    <w:tmpl w:val="52F4E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2C3A"/>
    <w:multiLevelType w:val="multilevel"/>
    <w:tmpl w:val="B80C2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9B5C0D"/>
    <w:multiLevelType w:val="multilevel"/>
    <w:tmpl w:val="49745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A4DE5"/>
    <w:multiLevelType w:val="multilevel"/>
    <w:tmpl w:val="378A2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20B66"/>
    <w:multiLevelType w:val="multilevel"/>
    <w:tmpl w:val="EDFA4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072942"/>
    <w:multiLevelType w:val="multilevel"/>
    <w:tmpl w:val="F0DA59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1F6C32"/>
    <w:multiLevelType w:val="multilevel"/>
    <w:tmpl w:val="20E45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2377E"/>
    <w:multiLevelType w:val="multilevel"/>
    <w:tmpl w:val="1EDAD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80267D"/>
    <w:multiLevelType w:val="multilevel"/>
    <w:tmpl w:val="667E4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3F236E"/>
    <w:multiLevelType w:val="multilevel"/>
    <w:tmpl w:val="F9724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601E3"/>
    <w:multiLevelType w:val="multilevel"/>
    <w:tmpl w:val="FDB81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6E7F32"/>
    <w:multiLevelType w:val="multilevel"/>
    <w:tmpl w:val="E05A6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411BE0"/>
    <w:multiLevelType w:val="multilevel"/>
    <w:tmpl w:val="1AE04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6E4B61"/>
    <w:multiLevelType w:val="multilevel"/>
    <w:tmpl w:val="21E4B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1B4C8E"/>
    <w:multiLevelType w:val="multilevel"/>
    <w:tmpl w:val="58B6D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D367A9"/>
    <w:multiLevelType w:val="multilevel"/>
    <w:tmpl w:val="0908F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DE6D83"/>
    <w:multiLevelType w:val="multilevel"/>
    <w:tmpl w:val="FB348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551EE1"/>
    <w:multiLevelType w:val="multilevel"/>
    <w:tmpl w:val="98A0A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2B119A"/>
    <w:multiLevelType w:val="multilevel"/>
    <w:tmpl w:val="F1527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4C3FC6"/>
    <w:multiLevelType w:val="multilevel"/>
    <w:tmpl w:val="7C1A6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CD09EB"/>
    <w:multiLevelType w:val="multilevel"/>
    <w:tmpl w:val="7BF25C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B9621F"/>
    <w:multiLevelType w:val="multilevel"/>
    <w:tmpl w:val="26423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C10E0E"/>
    <w:multiLevelType w:val="multilevel"/>
    <w:tmpl w:val="9ED02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AC23B3"/>
    <w:multiLevelType w:val="multilevel"/>
    <w:tmpl w:val="8F206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2837AB"/>
    <w:multiLevelType w:val="multilevel"/>
    <w:tmpl w:val="AA1EB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EA6503"/>
    <w:multiLevelType w:val="multilevel"/>
    <w:tmpl w:val="BD2A7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123372"/>
    <w:multiLevelType w:val="multilevel"/>
    <w:tmpl w:val="930A7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86175D"/>
    <w:multiLevelType w:val="multilevel"/>
    <w:tmpl w:val="17649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D56D48"/>
    <w:multiLevelType w:val="multilevel"/>
    <w:tmpl w:val="70D06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E00731"/>
    <w:multiLevelType w:val="multilevel"/>
    <w:tmpl w:val="2DF44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7"/>
  </w:num>
  <w:num w:numId="3">
    <w:abstractNumId w:val="3"/>
  </w:num>
  <w:num w:numId="4">
    <w:abstractNumId w:val="15"/>
  </w:num>
  <w:num w:numId="5">
    <w:abstractNumId w:val="0"/>
  </w:num>
  <w:num w:numId="6">
    <w:abstractNumId w:val="19"/>
  </w:num>
  <w:num w:numId="7">
    <w:abstractNumId w:val="8"/>
  </w:num>
  <w:num w:numId="8">
    <w:abstractNumId w:val="13"/>
  </w:num>
  <w:num w:numId="9">
    <w:abstractNumId w:val="17"/>
  </w:num>
  <w:num w:numId="10">
    <w:abstractNumId w:val="23"/>
  </w:num>
  <w:num w:numId="11">
    <w:abstractNumId w:val="29"/>
  </w:num>
  <w:num w:numId="12">
    <w:abstractNumId w:val="10"/>
  </w:num>
  <w:num w:numId="13">
    <w:abstractNumId w:val="2"/>
  </w:num>
  <w:num w:numId="14">
    <w:abstractNumId w:val="22"/>
  </w:num>
  <w:num w:numId="15">
    <w:abstractNumId w:val="31"/>
  </w:num>
  <w:num w:numId="16">
    <w:abstractNumId w:val="1"/>
  </w:num>
  <w:num w:numId="17">
    <w:abstractNumId w:val="25"/>
  </w:num>
  <w:num w:numId="18">
    <w:abstractNumId w:val="4"/>
  </w:num>
  <w:num w:numId="19">
    <w:abstractNumId w:val="9"/>
  </w:num>
  <w:num w:numId="20">
    <w:abstractNumId w:val="14"/>
  </w:num>
  <w:num w:numId="21">
    <w:abstractNumId w:val="16"/>
  </w:num>
  <w:num w:numId="22">
    <w:abstractNumId w:val="28"/>
  </w:num>
  <w:num w:numId="23">
    <w:abstractNumId w:val="21"/>
  </w:num>
  <w:num w:numId="24">
    <w:abstractNumId w:val="20"/>
  </w:num>
  <w:num w:numId="25">
    <w:abstractNumId w:val="36"/>
  </w:num>
  <w:num w:numId="26">
    <w:abstractNumId w:val="7"/>
  </w:num>
  <w:num w:numId="27">
    <w:abstractNumId w:val="18"/>
  </w:num>
  <w:num w:numId="28">
    <w:abstractNumId w:val="35"/>
  </w:num>
  <w:num w:numId="29">
    <w:abstractNumId w:val="12"/>
  </w:num>
  <w:num w:numId="30">
    <w:abstractNumId w:val="32"/>
  </w:num>
  <w:num w:numId="31">
    <w:abstractNumId w:val="24"/>
  </w:num>
  <w:num w:numId="32">
    <w:abstractNumId w:val="34"/>
  </w:num>
  <w:num w:numId="33">
    <w:abstractNumId w:val="33"/>
  </w:num>
  <w:num w:numId="34">
    <w:abstractNumId w:val="5"/>
  </w:num>
  <w:num w:numId="35">
    <w:abstractNumId w:val="26"/>
  </w:num>
  <w:num w:numId="36">
    <w:abstractNumId w:val="6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proofState w:spelling="clean" w:grammar="clean"/>
  <w:defaultTabStop w:val="708"/>
  <w:characterSpacingControl w:val="doNotCompress"/>
  <w:compat/>
  <w:rsids>
    <w:rsidRoot w:val="002058D9"/>
    <w:rsid w:val="002058D9"/>
    <w:rsid w:val="00227BD7"/>
    <w:rsid w:val="004855E1"/>
    <w:rsid w:val="008720D4"/>
    <w:rsid w:val="00BD56B4"/>
    <w:rsid w:val="00C031B7"/>
    <w:rsid w:val="00C803E1"/>
    <w:rsid w:val="00E5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58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5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70aa" TargetMode="External"/><Relationship Id="rId117" Type="http://schemas.openxmlformats.org/officeDocument/2006/relationships/hyperlink" Target="https://m.edsoo.ru/f29f539a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5c2" TargetMode="External"/><Relationship Id="rId47" Type="http://schemas.openxmlformats.org/officeDocument/2006/relationships/hyperlink" Target="https://m.edsoo.ru/f29f9418" TargetMode="External"/><Relationship Id="rId63" Type="http://schemas.openxmlformats.org/officeDocument/2006/relationships/hyperlink" Target="https://m.edsoo.ru/f29f9b34" TargetMode="External"/><Relationship Id="rId68" Type="http://schemas.openxmlformats.org/officeDocument/2006/relationships/hyperlink" Target="https://m.edsoo.ru/f29f9c42" TargetMode="External"/><Relationship Id="rId84" Type="http://schemas.openxmlformats.org/officeDocument/2006/relationships/hyperlink" Target="https://m.edsoo.ru/f29fecba" TargetMode="External"/><Relationship Id="rId89" Type="http://schemas.openxmlformats.org/officeDocument/2006/relationships/hyperlink" Target="https://m.edsoo.ru/f29fede6" TargetMode="External"/><Relationship Id="rId112" Type="http://schemas.openxmlformats.org/officeDocument/2006/relationships/hyperlink" Target="https://m.edsoo.ru/f29fc30c" TargetMode="External"/><Relationship Id="rId133" Type="http://schemas.openxmlformats.org/officeDocument/2006/relationships/hyperlink" Target="https://m.edsoo.ru/f2a08986" TargetMode="External"/><Relationship Id="rId138" Type="http://schemas.openxmlformats.org/officeDocument/2006/relationships/hyperlink" Target="https://m.edsoo.ru/f2a09674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c5f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7956" TargetMode="External"/><Relationship Id="rId37" Type="http://schemas.openxmlformats.org/officeDocument/2006/relationships/hyperlink" Target="https://m.edsoo.ru/f29f7a78" TargetMode="External"/><Relationship Id="rId53" Type="http://schemas.openxmlformats.org/officeDocument/2006/relationships/hyperlink" Target="https://m.edsoo.ru/f29fa8ae" TargetMode="External"/><Relationship Id="rId58" Type="http://schemas.openxmlformats.org/officeDocument/2006/relationships/hyperlink" Target="https://m.edsoo.ru/f2a0a5e2" TargetMode="External"/><Relationship Id="rId74" Type="http://schemas.openxmlformats.org/officeDocument/2006/relationships/hyperlink" Target="https://m.edsoo.ru/f29fb7e0" TargetMode="External"/><Relationship Id="rId79" Type="http://schemas.openxmlformats.org/officeDocument/2006/relationships/hyperlink" Target="https://m.edsoo.ru/f29ff336" TargetMode="External"/><Relationship Id="rId102" Type="http://schemas.openxmlformats.org/officeDocument/2006/relationships/hyperlink" Target="https://m.edsoo.ru/f29fe12a" TargetMode="External"/><Relationship Id="rId123" Type="http://schemas.openxmlformats.org/officeDocument/2006/relationships/hyperlink" Target="https://m.edsoo.ru/f29f61c8" TargetMode="External"/><Relationship Id="rId128" Type="http://schemas.openxmlformats.org/officeDocument/2006/relationships/hyperlink" Target="https://m.edsoo.ru/f29f8eb4" TargetMode="External"/><Relationship Id="rId5" Type="http://schemas.openxmlformats.org/officeDocument/2006/relationships/hyperlink" Target="https://m.edsoo.ru/7f412cec" TargetMode="External"/><Relationship Id="rId90" Type="http://schemas.openxmlformats.org/officeDocument/2006/relationships/hyperlink" Target="https://m.edsoo.ru/f2a0b906" TargetMode="External"/><Relationship Id="rId95" Type="http://schemas.openxmlformats.org/officeDocument/2006/relationships/hyperlink" Target="https://m.edsoo.ru/f29fe6ac" TargetMode="External"/><Relationship Id="rId22" Type="http://schemas.openxmlformats.org/officeDocument/2006/relationships/hyperlink" Target="https://m.edsoo.ru/f29f6d1c" TargetMode="External"/><Relationship Id="rId27" Type="http://schemas.openxmlformats.org/officeDocument/2006/relationships/hyperlink" Target="https://m.edsoo.ru/f29f5afc" TargetMode="External"/><Relationship Id="rId43" Type="http://schemas.openxmlformats.org/officeDocument/2006/relationships/hyperlink" Target="https://m.edsoo.ru/f29f8478" TargetMode="External"/><Relationship Id="rId48" Type="http://schemas.openxmlformats.org/officeDocument/2006/relationships/hyperlink" Target="https://m.edsoo.ru/f29f9558" TargetMode="External"/><Relationship Id="rId64" Type="http://schemas.openxmlformats.org/officeDocument/2006/relationships/hyperlink" Target="https://m.edsoo.ru/f29fa21e" TargetMode="External"/><Relationship Id="rId69" Type="http://schemas.openxmlformats.org/officeDocument/2006/relationships/hyperlink" Target="https://m.edsoo.ru/f29f9d82" TargetMode="External"/><Relationship Id="rId113" Type="http://schemas.openxmlformats.org/officeDocument/2006/relationships/hyperlink" Target="https://m.edsoo.ru/f29fc4c4" TargetMode="External"/><Relationship Id="rId118" Type="http://schemas.openxmlformats.org/officeDocument/2006/relationships/hyperlink" Target="https://m.edsoo.ru/f29f54c6" TargetMode="External"/><Relationship Id="rId134" Type="http://schemas.openxmlformats.org/officeDocument/2006/relationships/hyperlink" Target="https://m.edsoo.ru/f2a08b2a" TargetMode="External"/><Relationship Id="rId139" Type="http://schemas.openxmlformats.org/officeDocument/2006/relationships/hyperlink" Target="https://m.edsoo.ru/f2a097d2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66a" TargetMode="External"/><Relationship Id="rId72" Type="http://schemas.openxmlformats.org/officeDocument/2006/relationships/hyperlink" Target="https://m.edsoo.ru/f29fb420" TargetMode="External"/><Relationship Id="rId80" Type="http://schemas.openxmlformats.org/officeDocument/2006/relationships/hyperlink" Target="https://m.edsoo.ru/f29ff44e" TargetMode="External"/><Relationship Id="rId85" Type="http://schemas.openxmlformats.org/officeDocument/2006/relationships/hyperlink" Target="https://m.edsoo.ru/f29feb52" TargetMode="External"/><Relationship Id="rId93" Type="http://schemas.openxmlformats.org/officeDocument/2006/relationships/hyperlink" Target="https://m.edsoo.ru/f29fbb28" TargetMode="External"/><Relationship Id="rId98" Type="http://schemas.openxmlformats.org/officeDocument/2006/relationships/hyperlink" Target="https://m.edsoo.ru/f29fd554" TargetMode="External"/><Relationship Id="rId121" Type="http://schemas.openxmlformats.org/officeDocument/2006/relationships/hyperlink" Target="https://m.edsoo.ru/f29f5c50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f38" TargetMode="External"/><Relationship Id="rId33" Type="http://schemas.openxmlformats.org/officeDocument/2006/relationships/hyperlink" Target="https://m.edsoo.ru/f29f6ace" TargetMode="External"/><Relationship Id="rId38" Type="http://schemas.openxmlformats.org/officeDocument/2006/relationships/hyperlink" Target="https://m.edsoo.ru/f29f7ba4" TargetMode="External"/><Relationship Id="rId46" Type="http://schemas.openxmlformats.org/officeDocument/2006/relationships/hyperlink" Target="https://m.edsoo.ru/f29f890a" TargetMode="External"/><Relationship Id="rId59" Type="http://schemas.openxmlformats.org/officeDocument/2006/relationships/hyperlink" Target="https://m.edsoo.ru/f29fd662" TargetMode="External"/><Relationship Id="rId67" Type="http://schemas.openxmlformats.org/officeDocument/2006/relationships/hyperlink" Target="https://m.edsoo.ru/f29fa11a" TargetMode="External"/><Relationship Id="rId103" Type="http://schemas.openxmlformats.org/officeDocument/2006/relationships/hyperlink" Target="https://m.edsoo.ru/f2a0c34c" TargetMode="External"/><Relationship Id="rId108" Type="http://schemas.openxmlformats.org/officeDocument/2006/relationships/hyperlink" Target="https://m.edsoo.ru/f29fc7bc" TargetMode="External"/><Relationship Id="rId116" Type="http://schemas.openxmlformats.org/officeDocument/2006/relationships/hyperlink" Target="https://m.edsoo.ru/f29f5282" TargetMode="External"/><Relationship Id="rId124" Type="http://schemas.openxmlformats.org/officeDocument/2006/relationships/hyperlink" Target="https://m.edsoo.ru/f29f5e94" TargetMode="External"/><Relationship Id="rId129" Type="http://schemas.openxmlformats.org/officeDocument/2006/relationships/hyperlink" Target="https://m.edsoo.ru/f29f8ff4" TargetMode="External"/><Relationship Id="rId137" Type="http://schemas.openxmlformats.org/officeDocument/2006/relationships/hyperlink" Target="https://m.edsoo.ru/f2a09502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8284" TargetMode="External"/><Relationship Id="rId54" Type="http://schemas.openxmlformats.org/officeDocument/2006/relationships/hyperlink" Target="https://m.edsoo.ru/f29faa20" TargetMode="External"/><Relationship Id="rId62" Type="http://schemas.openxmlformats.org/officeDocument/2006/relationships/hyperlink" Target="https://m.edsoo.ru/f2a0a6f0" TargetMode="External"/><Relationship Id="rId70" Type="http://schemas.openxmlformats.org/officeDocument/2006/relationships/hyperlink" Target="https://m.edsoo.ru/f29faec6" TargetMode="External"/><Relationship Id="rId75" Type="http://schemas.openxmlformats.org/officeDocument/2006/relationships/hyperlink" Target="https://m.edsoo.ru/f29fb8f8" TargetMode="External"/><Relationship Id="rId83" Type="http://schemas.openxmlformats.org/officeDocument/2006/relationships/hyperlink" Target="https://m.edsoo.ru/f29fe256" TargetMode="External"/><Relationship Id="rId88" Type="http://schemas.openxmlformats.org/officeDocument/2006/relationships/hyperlink" Target="https://m.edsoo.ru/f29fe8dc" TargetMode="External"/><Relationship Id="rId91" Type="http://schemas.openxmlformats.org/officeDocument/2006/relationships/hyperlink" Target="https://m.edsoo.ru/f29ff214" TargetMode="External"/><Relationship Id="rId96" Type="http://schemas.openxmlformats.org/officeDocument/2006/relationships/hyperlink" Target="https://m.edsoo.ru/f29fd216" TargetMode="External"/><Relationship Id="rId111" Type="http://schemas.openxmlformats.org/officeDocument/2006/relationships/hyperlink" Target="https://m.edsoo.ru/f29fd0f4" TargetMode="External"/><Relationship Id="rId132" Type="http://schemas.openxmlformats.org/officeDocument/2006/relationships/hyperlink" Target="https://m.edsoo.ru/f29f9300" TargetMode="External"/><Relationship Id="rId140" Type="http://schemas.openxmlformats.org/officeDocument/2006/relationships/hyperlink" Target="https://m.edsoo.ru/f2a0b3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783e" TargetMode="External"/><Relationship Id="rId28" Type="http://schemas.openxmlformats.org/officeDocument/2006/relationships/hyperlink" Target="https://m.edsoo.ru/f29f62e0" TargetMode="External"/><Relationship Id="rId36" Type="http://schemas.openxmlformats.org/officeDocument/2006/relationships/hyperlink" Target="https://m.edsoo.ru/f2a0a36c" TargetMode="External"/><Relationship Id="rId49" Type="http://schemas.openxmlformats.org/officeDocument/2006/relationships/hyperlink" Target="https://m.edsoo.ru/f29f9710" TargetMode="External"/><Relationship Id="rId57" Type="http://schemas.openxmlformats.org/officeDocument/2006/relationships/hyperlink" Target="https://m.edsoo.ru/f29fad7c" TargetMode="External"/><Relationship Id="rId106" Type="http://schemas.openxmlformats.org/officeDocument/2006/relationships/hyperlink" Target="https://m.edsoo.ru/f29fc0aa" TargetMode="External"/><Relationship Id="rId114" Type="http://schemas.openxmlformats.org/officeDocument/2006/relationships/hyperlink" Target="https://m.edsoo.ru/f2a0bee2" TargetMode="External"/><Relationship Id="rId119" Type="http://schemas.openxmlformats.org/officeDocument/2006/relationships/hyperlink" Target="https://m.edsoo.ru/f29f55de" TargetMode="External"/><Relationship Id="rId127" Type="http://schemas.openxmlformats.org/officeDocument/2006/relationships/hyperlink" Target="https://m.edsoo.ru/f2a087e2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6c04" TargetMode="External"/><Relationship Id="rId44" Type="http://schemas.openxmlformats.org/officeDocument/2006/relationships/hyperlink" Target="https://m.edsoo.ru/f29f7e42" TargetMode="External"/><Relationship Id="rId52" Type="http://schemas.openxmlformats.org/officeDocument/2006/relationships/hyperlink" Target="https://m.edsoo.ru/f29fa7a0" TargetMode="External"/><Relationship Id="rId60" Type="http://schemas.openxmlformats.org/officeDocument/2006/relationships/hyperlink" Target="https://m.edsoo.ru/f29fdb80" TargetMode="External"/><Relationship Id="rId65" Type="http://schemas.openxmlformats.org/officeDocument/2006/relationships/hyperlink" Target="https://m.edsoo.ru/f29fa002" TargetMode="External"/><Relationship Id="rId73" Type="http://schemas.openxmlformats.org/officeDocument/2006/relationships/hyperlink" Target="https://m.edsoo.ru/f29fb556" TargetMode="External"/><Relationship Id="rId78" Type="http://schemas.openxmlformats.org/officeDocument/2006/relationships/hyperlink" Target="https://m.edsoo.ru/f29fef08" TargetMode="External"/><Relationship Id="rId81" Type="http://schemas.openxmlformats.org/officeDocument/2006/relationships/hyperlink" Target="https://m.edsoo.ru/f29fe36e" TargetMode="External"/><Relationship Id="rId86" Type="http://schemas.openxmlformats.org/officeDocument/2006/relationships/hyperlink" Target="https://m.edsoo.ru/f29fe9ea" TargetMode="External"/><Relationship Id="rId94" Type="http://schemas.openxmlformats.org/officeDocument/2006/relationships/hyperlink" Target="https://m.edsoo.ru/f29fd43c" TargetMode="External"/><Relationship Id="rId99" Type="http://schemas.openxmlformats.org/officeDocument/2006/relationships/hyperlink" Target="https://m.edsoo.ru/f2a0a4b6" TargetMode="External"/><Relationship Id="rId101" Type="http://schemas.openxmlformats.org/officeDocument/2006/relationships/hyperlink" Target="https://m.edsoo.ru/f2a09dd6" TargetMode="External"/><Relationship Id="rId122" Type="http://schemas.openxmlformats.org/officeDocument/2006/relationships/hyperlink" Target="https://m.edsoo.ru/f29f60a6" TargetMode="External"/><Relationship Id="rId130" Type="http://schemas.openxmlformats.org/officeDocument/2006/relationships/hyperlink" Target="https://m.edsoo.ru/f29f91d4" TargetMode="External"/><Relationship Id="rId135" Type="http://schemas.openxmlformats.org/officeDocument/2006/relationships/hyperlink" Target="https://m.edsoo.ru/f2a08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a7f4" TargetMode="External"/><Relationship Id="rId109" Type="http://schemas.openxmlformats.org/officeDocument/2006/relationships/hyperlink" Target="https://m.edsoo.ru/f29fcd02" TargetMode="External"/><Relationship Id="rId34" Type="http://schemas.openxmlformats.org/officeDocument/2006/relationships/hyperlink" Target="https://m.edsoo.ru/f2a0bdc0" TargetMode="External"/><Relationship Id="rId50" Type="http://schemas.openxmlformats.org/officeDocument/2006/relationships/hyperlink" Target="https://m.edsoo.ru/f29f983c" TargetMode="External"/><Relationship Id="rId55" Type="http://schemas.openxmlformats.org/officeDocument/2006/relationships/hyperlink" Target="https://m.edsoo.ru/f29fab56" TargetMode="External"/><Relationship Id="rId76" Type="http://schemas.openxmlformats.org/officeDocument/2006/relationships/hyperlink" Target="https://m.edsoo.ru/f2a0afd8" TargetMode="External"/><Relationship Id="rId97" Type="http://schemas.openxmlformats.org/officeDocument/2006/relationships/hyperlink" Target="https://m.edsoo.ru/f29fd31a" TargetMode="External"/><Relationship Id="rId104" Type="http://schemas.openxmlformats.org/officeDocument/2006/relationships/hyperlink" Target="https://m.edsoo.ru/f2a0c234" TargetMode="External"/><Relationship Id="rId120" Type="http://schemas.openxmlformats.org/officeDocument/2006/relationships/hyperlink" Target="https://m.edsoo.ru/f29f56ec" TargetMode="External"/><Relationship Id="rId125" Type="http://schemas.openxmlformats.org/officeDocument/2006/relationships/hyperlink" Target="https://m.edsoo.ru/f29f5d7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b682" TargetMode="External"/><Relationship Id="rId92" Type="http://schemas.openxmlformats.org/officeDocument/2006/relationships/hyperlink" Target="https://m.edsoo.ru/f29fba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76cc" TargetMode="External"/><Relationship Id="rId24" Type="http://schemas.openxmlformats.org/officeDocument/2006/relationships/hyperlink" Target="https://m.edsoo.ru/f29f6e34" TargetMode="External"/><Relationship Id="rId40" Type="http://schemas.openxmlformats.org/officeDocument/2006/relationships/hyperlink" Target="https://m.edsoo.ru/f29f7cbc" TargetMode="External"/><Relationship Id="rId45" Type="http://schemas.openxmlformats.org/officeDocument/2006/relationships/hyperlink" Target="https://m.edsoo.ru/f29f86d0" TargetMode="External"/><Relationship Id="rId66" Type="http://schemas.openxmlformats.org/officeDocument/2006/relationships/hyperlink" Target="https://m.edsoo.ru/f29f9ee0" TargetMode="External"/><Relationship Id="rId87" Type="http://schemas.openxmlformats.org/officeDocument/2006/relationships/hyperlink" Target="https://m.edsoo.ru/f29fe7c4" TargetMode="External"/><Relationship Id="rId110" Type="http://schemas.openxmlformats.org/officeDocument/2006/relationships/hyperlink" Target="https://m.edsoo.ru/f29fce92" TargetMode="External"/><Relationship Id="rId115" Type="http://schemas.openxmlformats.org/officeDocument/2006/relationships/hyperlink" Target="https://m.edsoo.ru/f2a0c45a" TargetMode="External"/><Relationship Id="rId131" Type="http://schemas.openxmlformats.org/officeDocument/2006/relationships/hyperlink" Target="https://m.edsoo.ru/f29f9300" TargetMode="External"/><Relationship Id="rId136" Type="http://schemas.openxmlformats.org/officeDocument/2006/relationships/hyperlink" Target="https://m.edsoo.ru/f2a09372" TargetMode="External"/><Relationship Id="rId61" Type="http://schemas.openxmlformats.org/officeDocument/2006/relationships/hyperlink" Target="https://m.edsoo.ru/f29fdcc0" TargetMode="External"/><Relationship Id="rId82" Type="http://schemas.openxmlformats.org/officeDocument/2006/relationships/hyperlink" Target="https://m.edsoo.ru/f2a08300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ace" TargetMode="External"/><Relationship Id="rId35" Type="http://schemas.openxmlformats.org/officeDocument/2006/relationships/hyperlink" Target="https://m.edsoo.ru/f2a0aa06" TargetMode="External"/><Relationship Id="rId56" Type="http://schemas.openxmlformats.org/officeDocument/2006/relationships/hyperlink" Target="https://m.edsoo.ru/f29fac6e" TargetMode="External"/><Relationship Id="rId77" Type="http://schemas.openxmlformats.org/officeDocument/2006/relationships/hyperlink" Target="https://m.edsoo.ru/f2a0b1c2" TargetMode="External"/><Relationship Id="rId100" Type="http://schemas.openxmlformats.org/officeDocument/2006/relationships/hyperlink" Target="https://m.edsoo.ru/f29fc1b8" TargetMode="External"/><Relationship Id="rId105" Type="http://schemas.openxmlformats.org/officeDocument/2006/relationships/hyperlink" Target="https://m.edsoo.ru/f29fbf6a" TargetMode="External"/><Relationship Id="rId126" Type="http://schemas.openxmlformats.org/officeDocument/2006/relationships/hyperlink" Target="https://m.edsoo.ru/f29fde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35</Pages>
  <Words>9197</Words>
  <Characters>52428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user2-6</cp:lastModifiedBy>
  <cp:revision>4</cp:revision>
  <cp:lastPrinted>2009-04-12T20:32:00Z</cp:lastPrinted>
  <dcterms:created xsi:type="dcterms:W3CDTF">2006-12-31T21:03:00Z</dcterms:created>
  <dcterms:modified xsi:type="dcterms:W3CDTF">2009-04-12T20:33:00Z</dcterms:modified>
</cp:coreProperties>
</file>